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7149DD45" w:rsidR="00DE2A86" w:rsidRPr="00E6310A" w:rsidRDefault="00DA76B4"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color w:val="FF0000"/>
          <w:sz w:val="20"/>
          <w:szCs w:val="22"/>
        </w:rPr>
        <w:t>Final</w:t>
      </w:r>
      <w:bookmarkStart w:id="0" w:name="_GoBack"/>
      <w:bookmarkEnd w:id="0"/>
    </w:p>
    <w:p w14:paraId="293669AB" w14:textId="2BAE6707" w:rsidR="00D12358" w:rsidRPr="008A7A14" w:rsidRDefault="00321732"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May</w:t>
      </w:r>
      <w:r w:rsidR="00E115ED">
        <w:rPr>
          <w:rFonts w:ascii="Verdana" w:hAnsi="Verdana" w:cs="Verdana"/>
          <w:b/>
          <w:bCs/>
          <w:sz w:val="20"/>
          <w:szCs w:val="22"/>
        </w:rPr>
        <w:t xml:space="preserve"> </w:t>
      </w:r>
      <w:r w:rsidR="000D0935">
        <w:rPr>
          <w:rFonts w:ascii="Verdana" w:hAnsi="Verdana" w:cs="Verdana"/>
          <w:b/>
          <w:bCs/>
          <w:sz w:val="20"/>
          <w:szCs w:val="22"/>
        </w:rPr>
        <w:t>1</w:t>
      </w:r>
      <w:r>
        <w:rPr>
          <w:rFonts w:ascii="Verdana" w:hAnsi="Verdana" w:cs="Verdana"/>
          <w:b/>
          <w:bCs/>
          <w:sz w:val="20"/>
          <w:szCs w:val="22"/>
        </w:rPr>
        <w:t>7</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DA693D" w:rsidRDefault="00D12358" w:rsidP="0083426E">
      <w:pPr>
        <w:autoSpaceDE w:val="0"/>
        <w:autoSpaceDN w:val="0"/>
        <w:adjustRightInd w:val="0"/>
        <w:ind w:left="2790" w:firstLine="2160"/>
        <w:rPr>
          <w:rFonts w:ascii="Verdana" w:hAnsi="Verdana" w:cs="Verdana"/>
          <w:b/>
          <w:bCs/>
          <w:sz w:val="20"/>
          <w:szCs w:val="22"/>
        </w:rPr>
      </w:pPr>
      <w:r w:rsidRPr="00DA693D">
        <w:rPr>
          <w:rFonts w:ascii="Verdana" w:hAnsi="Verdana" w:cs="Verdana"/>
          <w:b/>
          <w:bCs/>
          <w:sz w:val="20"/>
          <w:szCs w:val="22"/>
        </w:rPr>
        <w:t>MEMBERS PRESENT:</w:t>
      </w:r>
      <w:r w:rsidR="007679F0" w:rsidRPr="00DA693D">
        <w:rPr>
          <w:rFonts w:ascii="Verdana" w:hAnsi="Verdana" w:cs="Verdana"/>
          <w:b/>
          <w:bCs/>
          <w:sz w:val="20"/>
          <w:szCs w:val="22"/>
        </w:rPr>
        <w:tab/>
      </w:r>
      <w:r w:rsidR="002E5394" w:rsidRPr="00DA693D">
        <w:rPr>
          <w:rFonts w:ascii="Verdana" w:hAnsi="Verdana" w:cs="Verdana"/>
          <w:sz w:val="16"/>
          <w:szCs w:val="20"/>
        </w:rPr>
        <w:t>Robert Hooper, Chairperson</w:t>
      </w:r>
    </w:p>
    <w:p w14:paraId="1497DC2C" w14:textId="1C9B714C" w:rsidR="002E5394" w:rsidRPr="00DA693D" w:rsidRDefault="007679F0" w:rsidP="00A26D07">
      <w:pPr>
        <w:autoSpaceDE w:val="0"/>
        <w:autoSpaceDN w:val="0"/>
        <w:adjustRightInd w:val="0"/>
        <w:ind w:left="5760" w:firstLine="2160"/>
        <w:rPr>
          <w:rFonts w:ascii="Verdana" w:hAnsi="Verdana" w:cs="Verdana"/>
          <w:sz w:val="16"/>
          <w:szCs w:val="18"/>
        </w:rPr>
      </w:pPr>
      <w:r w:rsidRPr="00DA693D">
        <w:rPr>
          <w:rFonts w:ascii="Verdana" w:hAnsi="Verdana" w:cs="Verdana"/>
          <w:sz w:val="16"/>
          <w:szCs w:val="18"/>
        </w:rPr>
        <w:t>Munir Kasti, Vice-Chairperson</w:t>
      </w:r>
    </w:p>
    <w:p w14:paraId="23424A0C" w14:textId="157832A1" w:rsidR="007679F0" w:rsidRPr="00DA693D" w:rsidRDefault="007679F0" w:rsidP="007679F0">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Patrick Robins</w:t>
      </w:r>
    </w:p>
    <w:p w14:paraId="7C26A91F" w14:textId="0251DCE9" w:rsidR="007679F0" w:rsidRPr="00DA693D" w:rsidRDefault="007679F0"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David Mount</w:t>
      </w:r>
    </w:p>
    <w:p w14:paraId="199490CB" w14:textId="2A83266C" w:rsidR="001B47B4" w:rsidRPr="00DA693D" w:rsidRDefault="001B47B4"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Ben O’Brien</w:t>
      </w:r>
    </w:p>
    <w:p w14:paraId="0465B56F" w14:textId="6692EB91" w:rsidR="00F65694" w:rsidRPr="00DA693D" w:rsidRDefault="00F65694"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Daniel Gilligan</w:t>
      </w:r>
    </w:p>
    <w:p w14:paraId="3CFEEDBA" w14:textId="018BC943" w:rsidR="00D66AB7" w:rsidRPr="00DA693D" w:rsidRDefault="00D66AB7"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Matthew Dow</w:t>
      </w:r>
    </w:p>
    <w:p w14:paraId="0E85CB70" w14:textId="46BA88DF" w:rsidR="000246F3" w:rsidRPr="00DA693D" w:rsidRDefault="000246F3" w:rsidP="00DD04B2">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Katherine Schad</w:t>
      </w:r>
    </w:p>
    <w:p w14:paraId="0AB0A942" w14:textId="77777777" w:rsidR="00D12358" w:rsidRPr="00321732" w:rsidRDefault="00D12358" w:rsidP="00141224">
      <w:pPr>
        <w:autoSpaceDE w:val="0"/>
        <w:autoSpaceDN w:val="0"/>
        <w:adjustRightInd w:val="0"/>
        <w:spacing w:line="260" w:lineRule="atLeast"/>
        <w:ind w:left="2790" w:firstLine="2160"/>
        <w:jc w:val="center"/>
        <w:rPr>
          <w:rFonts w:ascii="Verdana" w:hAnsi="Verdana" w:cs="Verdana"/>
          <w:bCs/>
          <w:sz w:val="16"/>
          <w:szCs w:val="16"/>
          <w:highlight w:val="yellow"/>
        </w:rPr>
      </w:pPr>
    </w:p>
    <w:p w14:paraId="66248B47" w14:textId="08AB10C6" w:rsidR="007679F0" w:rsidRPr="00DA693D" w:rsidRDefault="001B10D0" w:rsidP="00C4593E">
      <w:pPr>
        <w:autoSpaceDE w:val="0"/>
        <w:autoSpaceDN w:val="0"/>
        <w:adjustRightInd w:val="0"/>
        <w:ind w:left="5760" w:hanging="810"/>
        <w:contextualSpacing/>
        <w:rPr>
          <w:rFonts w:ascii="Verdana" w:hAnsi="Verdana" w:cs="Verdana"/>
          <w:sz w:val="16"/>
          <w:szCs w:val="16"/>
        </w:rPr>
      </w:pPr>
      <w:r w:rsidRPr="00DA693D">
        <w:rPr>
          <w:rFonts w:ascii="Verdana" w:hAnsi="Verdana" w:cs="Verdana"/>
          <w:b/>
          <w:sz w:val="20"/>
          <w:szCs w:val="20"/>
        </w:rPr>
        <w:t xml:space="preserve">   </w:t>
      </w:r>
      <w:r w:rsidR="00D12358" w:rsidRPr="00DA693D">
        <w:rPr>
          <w:rFonts w:ascii="Verdana" w:hAnsi="Verdana" w:cs="Verdana"/>
          <w:b/>
          <w:sz w:val="20"/>
          <w:szCs w:val="20"/>
        </w:rPr>
        <w:t xml:space="preserve">OTHERS PRESENT: </w:t>
      </w:r>
      <w:r w:rsidR="00A76136" w:rsidRPr="00DA693D">
        <w:rPr>
          <w:rFonts w:ascii="Verdana" w:hAnsi="Verdana" w:cs="Verdana"/>
          <w:sz w:val="16"/>
          <w:szCs w:val="16"/>
        </w:rPr>
        <w:tab/>
      </w:r>
      <w:r w:rsidR="007679F0" w:rsidRPr="00DA693D">
        <w:rPr>
          <w:rFonts w:ascii="Verdana" w:hAnsi="Verdana" w:cs="Verdana"/>
          <w:bCs/>
          <w:sz w:val="16"/>
          <w:szCs w:val="16"/>
        </w:rPr>
        <w:t>Rich Goodwin</w:t>
      </w:r>
    </w:p>
    <w:p w14:paraId="54E322D9" w14:textId="294DEB18" w:rsidR="005679FE" w:rsidRPr="00DA693D" w:rsidRDefault="005679FE"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Chris Rowlins</w:t>
      </w:r>
    </w:p>
    <w:p w14:paraId="2D40B41D" w14:textId="26DF53D3" w:rsidR="005679FE" w:rsidRPr="00DA693D" w:rsidRDefault="005679FE"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Kate Pizzi</w:t>
      </w:r>
    </w:p>
    <w:p w14:paraId="609F94B3" w14:textId="1B659B72" w:rsidR="00322F7D" w:rsidRPr="00DA693D" w:rsidRDefault="00322F7D"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Jim Str</w:t>
      </w:r>
      <w:r w:rsidR="00172697" w:rsidRPr="00DA693D">
        <w:rPr>
          <w:rFonts w:ascii="Verdana" w:hAnsi="Verdana" w:cs="Verdana"/>
          <w:bCs/>
          <w:sz w:val="16"/>
          <w:szCs w:val="16"/>
        </w:rPr>
        <w:t>ouse</w:t>
      </w:r>
    </w:p>
    <w:p w14:paraId="24093497" w14:textId="776A99B9" w:rsidR="00337A0F" w:rsidRDefault="00337A0F"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Justin St. James</w:t>
      </w:r>
    </w:p>
    <w:p w14:paraId="4F984F15" w14:textId="3A52A4B1" w:rsidR="00BB3069" w:rsidRPr="00BB391E" w:rsidRDefault="00BB3069"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Paul Plunkett</w:t>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2C9FDCC4" w:rsidR="0003523E" w:rsidRPr="00722EC6" w:rsidRDefault="002E5394" w:rsidP="0003523E">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to order</w:t>
      </w:r>
      <w:r w:rsidR="001B47B4" w:rsidRPr="00722EC6">
        <w:rPr>
          <w:rFonts w:ascii="Verdana" w:hAnsi="Verdana"/>
          <w:sz w:val="18"/>
          <w:szCs w:val="18"/>
        </w:rPr>
        <w:t xml:space="preserve">. </w:t>
      </w:r>
      <w:r w:rsidR="00E02ED7" w:rsidRPr="00722EC6">
        <w:rPr>
          <w:rFonts w:ascii="Verdana" w:hAnsi="Verdana"/>
          <w:sz w:val="18"/>
          <w:szCs w:val="18"/>
        </w:rPr>
        <w:t xml:space="preserve"> </w:t>
      </w:r>
    </w:p>
    <w:p w14:paraId="42A18E91" w14:textId="4AE73741" w:rsidR="006323D1" w:rsidRPr="00722EC6" w:rsidRDefault="006323D1" w:rsidP="0003523E">
      <w:pPr>
        <w:pStyle w:val="NormalWeb"/>
        <w:shd w:val="clear" w:color="auto" w:fill="FFFFFF"/>
        <w:spacing w:before="0" w:beforeAutospacing="0" w:after="0" w:afterAutospacing="0"/>
        <w:rPr>
          <w:rFonts w:ascii="Verdana" w:hAnsi="Verdana"/>
          <w:sz w:val="18"/>
          <w:szCs w:val="18"/>
        </w:rPr>
      </w:pPr>
    </w:p>
    <w:p w14:paraId="28AEE4E1" w14:textId="07955B8B" w:rsidR="005502CC" w:rsidRDefault="00DA693D" w:rsidP="0003523E">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The agenda was adopted without objection.</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7C9CAC36" w14:textId="4D8A1BA2" w:rsidR="00BB077D" w:rsidRPr="00722EC6" w:rsidRDefault="00BB077D"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None at this time.</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7DD5CA5D" w14:textId="17B702B4" w:rsidR="00722EC6" w:rsidRDefault="00A935C3" w:rsidP="00857773">
      <w:pPr>
        <w:shd w:val="clear" w:color="auto" w:fill="FFFFFF"/>
        <w:rPr>
          <w:rFonts w:ascii="Verdana" w:hAnsi="Verdana"/>
          <w:b/>
          <w:bCs/>
          <w:sz w:val="22"/>
          <w:szCs w:val="22"/>
          <w:bdr w:val="none" w:sz="0" w:space="0" w:color="auto" w:frame="1"/>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r>
      <w:r w:rsidR="00BD12B4">
        <w:rPr>
          <w:rFonts w:ascii="Verdana" w:hAnsi="Verdana"/>
          <w:b/>
          <w:bCs/>
          <w:sz w:val="22"/>
          <w:szCs w:val="22"/>
          <w:bdr w:val="none" w:sz="0" w:space="0" w:color="auto" w:frame="1"/>
        </w:rPr>
        <w:t xml:space="preserve">   </w:t>
      </w:r>
      <w:r w:rsidR="00722EC6">
        <w:rPr>
          <w:rFonts w:ascii="Verdana" w:hAnsi="Verdana"/>
          <w:b/>
          <w:bCs/>
          <w:sz w:val="22"/>
          <w:szCs w:val="22"/>
          <w:bdr w:val="none" w:sz="0" w:space="0" w:color="auto" w:frame="1"/>
        </w:rPr>
        <w:t>APPROVE MEETING MINUTES</w:t>
      </w:r>
    </w:p>
    <w:p w14:paraId="3C266BCA" w14:textId="63B12933" w:rsidR="00BB391E" w:rsidRDefault="00321732" w:rsidP="00321732">
      <w:pPr>
        <w:pStyle w:val="ListParagraph"/>
        <w:numPr>
          <w:ilvl w:val="0"/>
          <w:numId w:val="41"/>
        </w:numPr>
        <w:shd w:val="clear" w:color="auto" w:fill="FFFFFF"/>
        <w:rPr>
          <w:rFonts w:ascii="Verdana" w:hAnsi="Verdana"/>
          <w:sz w:val="18"/>
          <w:szCs w:val="18"/>
          <w:bdr w:val="none" w:sz="0" w:space="0" w:color="auto" w:frame="1"/>
        </w:rPr>
      </w:pPr>
      <w:r>
        <w:rPr>
          <w:rFonts w:ascii="Verdana" w:hAnsi="Verdana"/>
          <w:sz w:val="18"/>
          <w:szCs w:val="18"/>
          <w:bdr w:val="none" w:sz="0" w:space="0" w:color="auto" w:frame="1"/>
        </w:rPr>
        <w:t>April 19, 2021</w:t>
      </w:r>
    </w:p>
    <w:p w14:paraId="4F41B077" w14:textId="261BA9B6" w:rsidR="00844E9C" w:rsidRPr="00844E9C" w:rsidRDefault="00844E9C" w:rsidP="00BB391E">
      <w:pPr>
        <w:shd w:val="clear" w:color="auto" w:fill="FFFFFF"/>
        <w:rPr>
          <w:rFonts w:ascii="Verdana" w:hAnsi="Verdana"/>
          <w:b/>
          <w:bCs/>
          <w:sz w:val="18"/>
          <w:szCs w:val="18"/>
          <w:bdr w:val="none" w:sz="0" w:space="0" w:color="auto" w:frame="1"/>
        </w:rPr>
      </w:pPr>
    </w:p>
    <w:p w14:paraId="7127E3BE" w14:textId="34887866" w:rsidR="00844E9C" w:rsidRDefault="00844E9C" w:rsidP="00BB391E">
      <w:pPr>
        <w:shd w:val="clear" w:color="auto" w:fill="FFFFFF"/>
        <w:rPr>
          <w:rFonts w:ascii="Verdana" w:hAnsi="Verdana"/>
          <w:b/>
          <w:bCs/>
          <w:sz w:val="18"/>
          <w:szCs w:val="18"/>
          <w:bdr w:val="none" w:sz="0" w:space="0" w:color="auto" w:frame="1"/>
        </w:rPr>
      </w:pPr>
      <w:r w:rsidRPr="00844E9C">
        <w:rPr>
          <w:rFonts w:ascii="Verdana" w:hAnsi="Verdana"/>
          <w:b/>
          <w:bCs/>
          <w:sz w:val="18"/>
          <w:szCs w:val="18"/>
          <w:bdr w:val="none" w:sz="0" w:space="0" w:color="auto" w:frame="1"/>
        </w:rPr>
        <w:t xml:space="preserve">MOTION </w:t>
      </w:r>
      <w:r w:rsidR="008F5D04">
        <w:rPr>
          <w:rFonts w:ascii="Verdana" w:hAnsi="Verdana"/>
          <w:b/>
          <w:bCs/>
          <w:sz w:val="18"/>
          <w:szCs w:val="18"/>
          <w:bdr w:val="none" w:sz="0" w:space="0" w:color="auto" w:frame="1"/>
        </w:rPr>
        <w:t xml:space="preserve">by </w:t>
      </w:r>
      <w:r w:rsidR="00DA693D">
        <w:rPr>
          <w:rFonts w:ascii="Verdana" w:hAnsi="Verdana"/>
          <w:b/>
          <w:bCs/>
          <w:sz w:val="18"/>
          <w:szCs w:val="18"/>
          <w:bdr w:val="none" w:sz="0" w:space="0" w:color="auto" w:frame="1"/>
        </w:rPr>
        <w:t>David Mount,</w:t>
      </w:r>
      <w:r w:rsidR="008F5D04">
        <w:rPr>
          <w:rFonts w:ascii="Verdana" w:hAnsi="Verdana"/>
          <w:b/>
          <w:bCs/>
          <w:sz w:val="18"/>
          <w:szCs w:val="18"/>
          <w:bdr w:val="none" w:sz="0" w:space="0" w:color="auto" w:frame="1"/>
        </w:rPr>
        <w:t xml:space="preserve"> SECOND by </w:t>
      </w:r>
      <w:r w:rsidR="00DA693D">
        <w:rPr>
          <w:rFonts w:ascii="Verdana" w:hAnsi="Verdana"/>
          <w:b/>
          <w:bCs/>
          <w:sz w:val="18"/>
          <w:szCs w:val="18"/>
          <w:bdr w:val="none" w:sz="0" w:space="0" w:color="auto" w:frame="1"/>
        </w:rPr>
        <w:t>Ben O’Brien,</w:t>
      </w:r>
      <w:r w:rsidR="008F5D04">
        <w:rPr>
          <w:rFonts w:ascii="Verdana" w:hAnsi="Verdana"/>
          <w:b/>
          <w:bCs/>
          <w:sz w:val="18"/>
          <w:szCs w:val="18"/>
          <w:bdr w:val="none" w:sz="0" w:space="0" w:color="auto" w:frame="1"/>
        </w:rPr>
        <w:t xml:space="preserve"> </w:t>
      </w:r>
      <w:r w:rsidRPr="00844E9C">
        <w:rPr>
          <w:rFonts w:ascii="Verdana" w:hAnsi="Verdana"/>
          <w:b/>
          <w:bCs/>
          <w:sz w:val="18"/>
          <w:szCs w:val="18"/>
          <w:bdr w:val="none" w:sz="0" w:space="0" w:color="auto" w:frame="1"/>
        </w:rPr>
        <w:t xml:space="preserve">to approve the </w:t>
      </w:r>
      <w:r w:rsidR="008F5D04">
        <w:rPr>
          <w:rFonts w:ascii="Verdana" w:hAnsi="Verdana"/>
          <w:b/>
          <w:bCs/>
          <w:sz w:val="18"/>
          <w:szCs w:val="18"/>
          <w:bdr w:val="none" w:sz="0" w:space="0" w:color="auto" w:frame="1"/>
        </w:rPr>
        <w:t>April 19, 2021</w:t>
      </w:r>
      <w:r w:rsidRPr="00844E9C">
        <w:rPr>
          <w:rFonts w:ascii="Verdana" w:hAnsi="Verdana"/>
          <w:b/>
          <w:bCs/>
          <w:sz w:val="18"/>
          <w:szCs w:val="18"/>
          <w:bdr w:val="none" w:sz="0" w:space="0" w:color="auto" w:frame="1"/>
        </w:rPr>
        <w:t xml:space="preserve"> minutes as</w:t>
      </w:r>
      <w:r w:rsidR="008F5D04">
        <w:rPr>
          <w:rFonts w:ascii="Verdana" w:hAnsi="Verdana"/>
          <w:b/>
          <w:bCs/>
          <w:sz w:val="18"/>
          <w:szCs w:val="18"/>
          <w:bdr w:val="none" w:sz="0" w:space="0" w:color="auto" w:frame="1"/>
        </w:rPr>
        <w:t xml:space="preserve"> </w:t>
      </w:r>
      <w:r w:rsidR="00DA693D">
        <w:rPr>
          <w:rFonts w:ascii="Verdana" w:hAnsi="Verdana"/>
          <w:b/>
          <w:bCs/>
          <w:sz w:val="18"/>
          <w:szCs w:val="18"/>
          <w:bdr w:val="none" w:sz="0" w:space="0" w:color="auto" w:frame="1"/>
        </w:rPr>
        <w:t>amended</w:t>
      </w:r>
      <w:r w:rsidRPr="00844E9C">
        <w:rPr>
          <w:rFonts w:ascii="Verdana" w:hAnsi="Verdana"/>
          <w:b/>
          <w:bCs/>
          <w:sz w:val="18"/>
          <w:szCs w:val="18"/>
          <w:bdr w:val="none" w:sz="0" w:space="0" w:color="auto" w:frame="1"/>
        </w:rPr>
        <w:t>.</w:t>
      </w:r>
    </w:p>
    <w:p w14:paraId="67A130B9" w14:textId="6B2C40A9" w:rsidR="00DA693D" w:rsidRPr="00DA693D" w:rsidRDefault="006753E1" w:rsidP="006753E1">
      <w:pPr>
        <w:pStyle w:val="ListParagraph"/>
        <w:numPr>
          <w:ilvl w:val="0"/>
          <w:numId w:val="41"/>
        </w:numPr>
        <w:shd w:val="clear" w:color="auto" w:fill="FFFFFF"/>
        <w:rPr>
          <w:rFonts w:ascii="Verdana" w:hAnsi="Verdana"/>
          <w:b/>
          <w:bCs/>
          <w:sz w:val="18"/>
          <w:szCs w:val="18"/>
          <w:bdr w:val="none" w:sz="0" w:space="0" w:color="auto" w:frame="1"/>
        </w:rPr>
      </w:pPr>
      <w:r>
        <w:rPr>
          <w:rFonts w:ascii="Verdana" w:hAnsi="Verdana"/>
          <w:b/>
          <w:bCs/>
          <w:sz w:val="18"/>
          <w:szCs w:val="18"/>
          <w:bdr w:val="none" w:sz="0" w:space="0" w:color="auto" w:frame="1"/>
        </w:rPr>
        <w:t xml:space="preserve">Amendment: reflect that Ben O’Brien voted in opposition to accept a COLA increase of 0% as presented by the City administration on January 21, 2021. </w:t>
      </w:r>
    </w:p>
    <w:p w14:paraId="55DFA1D1" w14:textId="7F4FC191" w:rsidR="00844E9C" w:rsidRPr="00844E9C" w:rsidRDefault="00844E9C" w:rsidP="00BB391E">
      <w:pPr>
        <w:shd w:val="clear" w:color="auto" w:fill="FFFFFF"/>
        <w:rPr>
          <w:rFonts w:ascii="Verdana" w:hAnsi="Verdana"/>
          <w:b/>
          <w:bCs/>
          <w:sz w:val="18"/>
          <w:szCs w:val="18"/>
          <w:bdr w:val="none" w:sz="0" w:space="0" w:color="auto" w:frame="1"/>
        </w:rPr>
      </w:pPr>
    </w:p>
    <w:p w14:paraId="31C1C513" w14:textId="56B1E1B2" w:rsidR="00844E9C" w:rsidRPr="00844E9C" w:rsidRDefault="00844E9C" w:rsidP="00BB391E">
      <w:pPr>
        <w:shd w:val="clear" w:color="auto" w:fill="FFFFFF"/>
        <w:rPr>
          <w:rFonts w:ascii="Verdana" w:hAnsi="Verdana"/>
          <w:b/>
          <w:bCs/>
          <w:sz w:val="18"/>
          <w:szCs w:val="18"/>
          <w:bdr w:val="none" w:sz="0" w:space="0" w:color="auto" w:frame="1"/>
        </w:rPr>
      </w:pPr>
      <w:r w:rsidRPr="00844E9C">
        <w:rPr>
          <w:rFonts w:ascii="Verdana" w:hAnsi="Verdana"/>
          <w:b/>
          <w:bCs/>
          <w:sz w:val="18"/>
          <w:szCs w:val="18"/>
          <w:bdr w:val="none" w:sz="0" w:space="0" w:color="auto" w:frame="1"/>
        </w:rPr>
        <w:t xml:space="preserve">VOTING: unanimous; motion carries. </w:t>
      </w:r>
    </w:p>
    <w:p w14:paraId="23631FF7" w14:textId="77777777" w:rsidR="00722EC6" w:rsidRDefault="00722EC6" w:rsidP="00857773">
      <w:pPr>
        <w:shd w:val="clear" w:color="auto" w:fill="FFFFFF"/>
        <w:rPr>
          <w:rFonts w:ascii="Verdana" w:hAnsi="Verdana"/>
          <w:b/>
          <w:bCs/>
          <w:sz w:val="22"/>
          <w:szCs w:val="22"/>
          <w:bdr w:val="none" w:sz="0" w:space="0" w:color="auto" w:frame="1"/>
        </w:rPr>
      </w:pPr>
    </w:p>
    <w:p w14:paraId="00F6B792" w14:textId="5E2583EE" w:rsidR="004D606C" w:rsidRPr="004D606C" w:rsidRDefault="00722EC6" w:rsidP="00857773">
      <w:pPr>
        <w:shd w:val="clear" w:color="auto" w:fill="FFFFFF"/>
        <w:rPr>
          <w:rFonts w:ascii="Verdana" w:hAnsi="Verdana"/>
          <w:b/>
          <w:bCs/>
          <w:sz w:val="22"/>
          <w:szCs w:val="22"/>
        </w:rPr>
      </w:pPr>
      <w:r>
        <w:rPr>
          <w:rFonts w:ascii="Verdana" w:hAnsi="Verdana"/>
          <w:b/>
          <w:bCs/>
          <w:sz w:val="22"/>
          <w:szCs w:val="22"/>
          <w:bdr w:val="none" w:sz="0" w:space="0" w:color="auto" w:frame="1"/>
        </w:rPr>
        <w:t xml:space="preserve">4.0 </w:t>
      </w:r>
      <w:r>
        <w:rPr>
          <w:rFonts w:ascii="Verdana" w:hAnsi="Verdana"/>
          <w:b/>
          <w:bCs/>
          <w:sz w:val="22"/>
          <w:szCs w:val="22"/>
          <w:bdr w:val="none" w:sz="0" w:space="0" w:color="auto" w:frame="1"/>
        </w:rPr>
        <w:tab/>
        <w:t xml:space="preserve">   </w:t>
      </w:r>
      <w:r w:rsidR="004D606C" w:rsidRPr="004D606C">
        <w:rPr>
          <w:rFonts w:ascii="Verdana" w:hAnsi="Verdana"/>
          <w:b/>
          <w:bCs/>
          <w:sz w:val="22"/>
          <w:szCs w:val="22"/>
        </w:rPr>
        <w:t>APPROVE RETIREMENT APPLICATIONS</w:t>
      </w:r>
    </w:p>
    <w:p w14:paraId="138179E4" w14:textId="09A92894" w:rsidR="000D0935" w:rsidRDefault="00722EC6"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857773">
        <w:rPr>
          <w:rFonts w:ascii="Verdana" w:hAnsi="Verdana"/>
          <w:sz w:val="18"/>
          <w:szCs w:val="18"/>
        </w:rPr>
        <w:t>.</w:t>
      </w:r>
      <w:r w:rsidR="004D606C">
        <w:rPr>
          <w:rFonts w:ascii="Verdana" w:hAnsi="Verdana"/>
          <w:sz w:val="18"/>
          <w:szCs w:val="18"/>
        </w:rPr>
        <w:t>01 Approve Retirement Applicants</w:t>
      </w:r>
    </w:p>
    <w:p w14:paraId="43F228DD" w14:textId="4291F804" w:rsidR="00857773" w:rsidRDefault="00857773" w:rsidP="00722EC6">
      <w:pPr>
        <w:pStyle w:val="NormalWeb"/>
        <w:shd w:val="clear" w:color="auto" w:fill="FFFFFF"/>
        <w:spacing w:before="0" w:beforeAutospacing="0" w:after="0" w:afterAutospacing="0"/>
        <w:rPr>
          <w:rFonts w:ascii="Verdana" w:hAnsi="Verdana"/>
          <w:sz w:val="18"/>
          <w:szCs w:val="18"/>
        </w:rPr>
      </w:pPr>
    </w:p>
    <w:p w14:paraId="0AA268F8" w14:textId="1FE24F00" w:rsidR="00BB391E" w:rsidRDefault="008F5D04" w:rsidP="008F5D04">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Barry Simays, Class A, $6,670.41</w:t>
      </w:r>
    </w:p>
    <w:p w14:paraId="47FD7EE7" w14:textId="6E675456" w:rsidR="008F5D04" w:rsidRDefault="008F5D04" w:rsidP="008F5D04">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 xml:space="preserve">Bruce </w:t>
      </w:r>
      <w:proofErr w:type="spellStart"/>
      <w:r>
        <w:rPr>
          <w:rFonts w:ascii="Verdana" w:hAnsi="Verdana"/>
          <w:sz w:val="18"/>
          <w:szCs w:val="18"/>
        </w:rPr>
        <w:t>Maysilles</w:t>
      </w:r>
      <w:proofErr w:type="spellEnd"/>
      <w:r>
        <w:rPr>
          <w:rFonts w:ascii="Verdana" w:hAnsi="Verdana"/>
          <w:sz w:val="18"/>
          <w:szCs w:val="18"/>
        </w:rPr>
        <w:t>, Class B, $187.95</w:t>
      </w:r>
    </w:p>
    <w:p w14:paraId="0D1B52C5" w14:textId="60692C6D" w:rsidR="008F5D04" w:rsidRDefault="008F5D04" w:rsidP="008F5D04">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Douglas Chamberlain, Class B, $2,068.94</w:t>
      </w:r>
    </w:p>
    <w:p w14:paraId="3DDA3B06" w14:textId="062D91FB" w:rsidR="008F5D04" w:rsidRDefault="008F5D04" w:rsidP="008F5D04">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Thomas Nash, Class A, $4,082.48</w:t>
      </w:r>
    </w:p>
    <w:p w14:paraId="1D45EB9B" w14:textId="77777777" w:rsidR="008F5D04" w:rsidRDefault="008F5D04" w:rsidP="008F5D04">
      <w:pPr>
        <w:pStyle w:val="NormalWeb"/>
        <w:shd w:val="clear" w:color="auto" w:fill="FFFFFF"/>
        <w:spacing w:before="0" w:beforeAutospacing="0" w:after="0" w:afterAutospacing="0"/>
        <w:ind w:left="720"/>
        <w:rPr>
          <w:rFonts w:ascii="Verdana" w:hAnsi="Verdana"/>
          <w:sz w:val="18"/>
          <w:szCs w:val="18"/>
        </w:rPr>
      </w:pPr>
    </w:p>
    <w:p w14:paraId="760CEF58" w14:textId="77777777" w:rsidR="00722EC6" w:rsidRDefault="00722EC6" w:rsidP="00F71B3C">
      <w:pPr>
        <w:pStyle w:val="NormalWeb"/>
        <w:shd w:val="clear" w:color="auto" w:fill="FFFFFF"/>
        <w:spacing w:before="0" w:beforeAutospacing="0" w:after="0" w:afterAutospacing="0"/>
        <w:rPr>
          <w:rFonts w:ascii="Verdana" w:hAnsi="Verdana"/>
          <w:b/>
          <w:bCs/>
          <w:sz w:val="18"/>
          <w:szCs w:val="18"/>
        </w:rPr>
      </w:pPr>
    </w:p>
    <w:p w14:paraId="2122A032" w14:textId="79FD0DA7"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BB391E" w:rsidRPr="00DA693D">
        <w:rPr>
          <w:rFonts w:ascii="Verdana" w:hAnsi="Verdana"/>
          <w:b/>
          <w:bCs/>
          <w:sz w:val="18"/>
          <w:szCs w:val="18"/>
        </w:rPr>
        <w:t>Ben O’Brien,</w:t>
      </w:r>
      <w:r w:rsidRPr="00983B78">
        <w:rPr>
          <w:rFonts w:ascii="Verdana" w:hAnsi="Verdana"/>
          <w:b/>
          <w:bCs/>
          <w:sz w:val="18"/>
          <w:szCs w:val="18"/>
        </w:rPr>
        <w:t xml:space="preserve"> SECOND by </w:t>
      </w:r>
      <w:r w:rsidR="00DA693D">
        <w:rPr>
          <w:rFonts w:ascii="Verdana" w:hAnsi="Verdana"/>
          <w:b/>
          <w:bCs/>
          <w:sz w:val="18"/>
          <w:szCs w:val="18"/>
        </w:rPr>
        <w:t>Munir Kasti,</w:t>
      </w:r>
      <w:r w:rsidRPr="00983B78">
        <w:rPr>
          <w:rFonts w:ascii="Verdana" w:hAnsi="Verdana"/>
          <w:b/>
          <w:bCs/>
          <w:sz w:val="18"/>
          <w:szCs w:val="18"/>
        </w:rPr>
        <w:t xml:space="preserve"> to approve the retirement applications as presented.</w:t>
      </w:r>
    </w:p>
    <w:p w14:paraId="0A9AA3FF" w14:textId="77777777" w:rsidR="00FA2D93" w:rsidRDefault="00FA2D93" w:rsidP="00F71B3C">
      <w:pPr>
        <w:pStyle w:val="NormalWeb"/>
        <w:shd w:val="clear" w:color="auto" w:fill="FFFFFF"/>
        <w:spacing w:before="0" w:beforeAutospacing="0" w:after="0" w:afterAutospacing="0"/>
        <w:rPr>
          <w:rFonts w:ascii="Verdana" w:hAnsi="Verdana"/>
          <w:b/>
          <w:bCs/>
          <w:sz w:val="18"/>
          <w:szCs w:val="18"/>
        </w:rPr>
      </w:pPr>
    </w:p>
    <w:p w14:paraId="60DDC43F" w14:textId="5E2E79EB"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4EB53E44" w14:textId="1A229677" w:rsidR="004D606C" w:rsidRDefault="004D606C" w:rsidP="00F71B3C">
      <w:pPr>
        <w:pStyle w:val="NormalWeb"/>
        <w:shd w:val="clear" w:color="auto" w:fill="FFFFFF"/>
        <w:spacing w:before="0" w:beforeAutospacing="0" w:after="0" w:afterAutospacing="0"/>
        <w:rPr>
          <w:rFonts w:ascii="Verdana" w:hAnsi="Verdana"/>
          <w:sz w:val="18"/>
          <w:szCs w:val="18"/>
        </w:rPr>
      </w:pPr>
    </w:p>
    <w:p w14:paraId="2A5168E4" w14:textId="1943984F" w:rsidR="000D0935" w:rsidRPr="008F5D04" w:rsidRDefault="008F5D04" w:rsidP="008F5D04">
      <w:pPr>
        <w:pStyle w:val="NormalWeb"/>
        <w:shd w:val="clear" w:color="auto" w:fill="FFFFFF"/>
        <w:spacing w:before="0" w:beforeAutospacing="0" w:after="0" w:afterAutospacing="0"/>
        <w:ind w:left="990" w:hanging="990"/>
        <w:rPr>
          <w:rFonts w:ascii="Verdana" w:hAnsi="Verdana"/>
          <w:b/>
          <w:bCs/>
          <w:sz w:val="20"/>
          <w:szCs w:val="20"/>
        </w:rPr>
      </w:pPr>
      <w:r>
        <w:rPr>
          <w:rFonts w:ascii="Verdana" w:hAnsi="Verdana"/>
          <w:b/>
          <w:bCs/>
          <w:sz w:val="22"/>
          <w:szCs w:val="22"/>
        </w:rPr>
        <w:t>5</w:t>
      </w:r>
      <w:r w:rsidR="004D606C" w:rsidRPr="004D606C">
        <w:rPr>
          <w:rFonts w:ascii="Verdana" w:hAnsi="Verdana"/>
          <w:b/>
          <w:bCs/>
          <w:sz w:val="22"/>
          <w:szCs w:val="22"/>
        </w:rPr>
        <w:t xml:space="preserve">.0 </w:t>
      </w:r>
      <w:r w:rsidR="000D0935">
        <w:rPr>
          <w:rFonts w:ascii="Verdana" w:hAnsi="Verdana"/>
          <w:b/>
          <w:bCs/>
          <w:sz w:val="22"/>
          <w:szCs w:val="22"/>
        </w:rPr>
        <w:tab/>
      </w:r>
      <w:r w:rsidR="00322F7D">
        <w:rPr>
          <w:rFonts w:ascii="Verdana" w:hAnsi="Verdana"/>
          <w:b/>
          <w:bCs/>
          <w:sz w:val="22"/>
          <w:szCs w:val="22"/>
        </w:rPr>
        <w:t>FIDUCIENT</w:t>
      </w:r>
      <w:r w:rsidR="00722EC6">
        <w:rPr>
          <w:rFonts w:ascii="Verdana" w:hAnsi="Verdana"/>
          <w:b/>
          <w:bCs/>
          <w:sz w:val="22"/>
          <w:szCs w:val="22"/>
        </w:rPr>
        <w:t xml:space="preserve"> ADVISORS</w:t>
      </w:r>
      <w:r w:rsidR="00322F7D">
        <w:rPr>
          <w:rFonts w:ascii="Verdana" w:hAnsi="Verdana"/>
          <w:b/>
          <w:bCs/>
          <w:sz w:val="22"/>
          <w:szCs w:val="22"/>
        </w:rPr>
        <w:t xml:space="preserve"> (FORMERLY DIMEO)</w:t>
      </w:r>
      <w:r w:rsidR="00722EC6">
        <w:rPr>
          <w:rFonts w:ascii="Verdana" w:hAnsi="Verdana"/>
          <w:b/>
          <w:bCs/>
          <w:sz w:val="22"/>
          <w:szCs w:val="22"/>
        </w:rPr>
        <w:t xml:space="preserve"> PRESENTATION</w:t>
      </w:r>
    </w:p>
    <w:p w14:paraId="7F593F95" w14:textId="7C01A890" w:rsidR="000D0935" w:rsidRDefault="00857773" w:rsidP="00F71B3C">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 xml:space="preserve">7.01 </w:t>
      </w:r>
      <w:r w:rsidR="008F5D04">
        <w:rPr>
          <w:rFonts w:ascii="Verdana" w:hAnsi="Verdana"/>
          <w:sz w:val="18"/>
          <w:szCs w:val="18"/>
        </w:rPr>
        <w:t>Updates on Reallocation</w:t>
      </w:r>
    </w:p>
    <w:p w14:paraId="66ACA7E7" w14:textId="31ED41DA" w:rsidR="00DA693D" w:rsidRPr="00722EC6" w:rsidRDefault="00DA693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Ms. Pizzi provided an update on the reallocation within the public equity sector equities that was agreed-upon at the prior Retirement Board meeting on April 19. She said that the first tranche of that trade was implemented, which resulted in a $10,000,000 transfer from small cap into international developed market equities.</w:t>
      </w:r>
    </w:p>
    <w:p w14:paraId="1E029F6C" w14:textId="77777777" w:rsidR="005772E2" w:rsidRPr="00722EC6" w:rsidRDefault="005772E2" w:rsidP="00F71B3C">
      <w:pPr>
        <w:pStyle w:val="NormalWeb"/>
        <w:shd w:val="clear" w:color="auto" w:fill="FFFFFF"/>
        <w:spacing w:before="0" w:beforeAutospacing="0" w:after="0" w:afterAutospacing="0"/>
        <w:rPr>
          <w:rFonts w:ascii="Verdana" w:hAnsi="Verdana"/>
          <w:sz w:val="18"/>
          <w:szCs w:val="18"/>
        </w:rPr>
      </w:pPr>
    </w:p>
    <w:p w14:paraId="3DDEF03F" w14:textId="7604173E" w:rsidR="000D0935" w:rsidRDefault="00722EC6" w:rsidP="008F5D04">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 xml:space="preserve">7.02 </w:t>
      </w:r>
      <w:r w:rsidR="008F5D04">
        <w:rPr>
          <w:rFonts w:ascii="Verdana" w:hAnsi="Verdana"/>
          <w:sz w:val="18"/>
          <w:szCs w:val="18"/>
        </w:rPr>
        <w:t xml:space="preserve">Discuss </w:t>
      </w:r>
      <w:r w:rsidRPr="00722EC6">
        <w:rPr>
          <w:rFonts w:ascii="Verdana" w:hAnsi="Verdana"/>
          <w:sz w:val="18"/>
          <w:szCs w:val="18"/>
        </w:rPr>
        <w:t xml:space="preserve">Fossil Fuel Divestment Report </w:t>
      </w:r>
    </w:p>
    <w:p w14:paraId="32C77862" w14:textId="5F00D8E5" w:rsidR="00DA693D" w:rsidRDefault="00DA693D" w:rsidP="008F5D04">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introduced the report, noting that it evaluates the current exposure within the BERS portfolio and discusses the potential cost and implementation around fossil fuel divesting. </w:t>
      </w:r>
      <w:r w:rsidR="00A42982">
        <w:rPr>
          <w:rFonts w:ascii="Verdana" w:hAnsi="Verdana"/>
          <w:sz w:val="18"/>
          <w:szCs w:val="18"/>
        </w:rPr>
        <w:t xml:space="preserve">She noted that the report </w:t>
      </w:r>
      <w:proofErr w:type="gramStart"/>
      <w:r w:rsidR="00A42982">
        <w:rPr>
          <w:rFonts w:ascii="Verdana" w:hAnsi="Verdana"/>
          <w:sz w:val="18"/>
          <w:szCs w:val="18"/>
        </w:rPr>
        <w:t>is not designed</w:t>
      </w:r>
      <w:proofErr w:type="gramEnd"/>
      <w:r w:rsidR="00A42982">
        <w:rPr>
          <w:rFonts w:ascii="Verdana" w:hAnsi="Verdana"/>
          <w:sz w:val="18"/>
          <w:szCs w:val="18"/>
        </w:rPr>
        <w:t xml:space="preserve"> to indicate whether the Retirement Board has made a decision about divesting, but serves to present the facts and potential fiduciary impacts to the City Council. </w:t>
      </w:r>
    </w:p>
    <w:p w14:paraId="3E8DB7F0" w14:textId="5DD6377F" w:rsidR="00413352" w:rsidRDefault="00413352" w:rsidP="008F5D04">
      <w:pPr>
        <w:pStyle w:val="NormalWeb"/>
        <w:shd w:val="clear" w:color="auto" w:fill="FFFFFF"/>
        <w:spacing w:before="0" w:beforeAutospacing="0" w:after="0" w:afterAutospacing="0"/>
        <w:rPr>
          <w:rFonts w:ascii="Verdana" w:hAnsi="Verdana"/>
          <w:sz w:val="18"/>
          <w:szCs w:val="18"/>
        </w:rPr>
      </w:pPr>
    </w:p>
    <w:p w14:paraId="7E1BDDA6" w14:textId="2A9E7851" w:rsidR="00413352" w:rsidRDefault="00413352" w:rsidP="008F5D04">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Gilligan asked about the increase in fees associated with divesting. Ms. Pizzi replied that one cost is bringing on a custodial bank and the increment management investment cost is $170,000 per year. She said that the total cost for divesting amounted to $200,000 per year. She noted that fees are not included in the performance differentials within the reports. </w:t>
      </w:r>
    </w:p>
    <w:p w14:paraId="1C7A8D53" w14:textId="248C7116" w:rsidR="00045CE3" w:rsidRDefault="00045CE3" w:rsidP="008F5D04">
      <w:pPr>
        <w:pStyle w:val="NormalWeb"/>
        <w:shd w:val="clear" w:color="auto" w:fill="FFFFFF"/>
        <w:spacing w:before="0" w:beforeAutospacing="0" w:after="0" w:afterAutospacing="0"/>
        <w:rPr>
          <w:rFonts w:ascii="Verdana" w:hAnsi="Verdana"/>
          <w:sz w:val="18"/>
          <w:szCs w:val="18"/>
        </w:rPr>
      </w:pPr>
    </w:p>
    <w:p w14:paraId="3BCF5B12" w14:textId="2904E927" w:rsidR="009E076E" w:rsidRDefault="00045CE3" w:rsidP="008F5D04">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Hooper emphasized that the exposure is very low. Ms. Pizzi said that this sector of the market tends to be much more volatile, so removing exposure to this sector of the market would reduce volatility. </w:t>
      </w:r>
    </w:p>
    <w:p w14:paraId="2D0E465D" w14:textId="17AE2917" w:rsidR="009E076E" w:rsidRPr="009E076E" w:rsidRDefault="009E076E" w:rsidP="008F5D04">
      <w:pPr>
        <w:pStyle w:val="NormalWeb"/>
        <w:shd w:val="clear" w:color="auto" w:fill="FFFFFF"/>
        <w:spacing w:before="0" w:beforeAutospacing="0" w:after="0" w:afterAutospacing="0"/>
        <w:rPr>
          <w:rFonts w:ascii="Verdana" w:hAnsi="Verdana"/>
          <w:b/>
          <w:bCs/>
          <w:sz w:val="18"/>
          <w:szCs w:val="18"/>
        </w:rPr>
      </w:pPr>
    </w:p>
    <w:p w14:paraId="0F6B1FE4" w14:textId="72E0C8D5" w:rsidR="009E076E" w:rsidRPr="009E076E" w:rsidRDefault="009E076E" w:rsidP="008F5D04">
      <w:pPr>
        <w:pStyle w:val="NormalWeb"/>
        <w:shd w:val="clear" w:color="auto" w:fill="FFFFFF"/>
        <w:spacing w:before="0" w:beforeAutospacing="0" w:after="0" w:afterAutospacing="0"/>
        <w:rPr>
          <w:rFonts w:ascii="Verdana" w:hAnsi="Verdana"/>
          <w:b/>
          <w:bCs/>
          <w:sz w:val="18"/>
          <w:szCs w:val="18"/>
        </w:rPr>
      </w:pPr>
      <w:r w:rsidRPr="009E076E">
        <w:rPr>
          <w:rFonts w:ascii="Verdana" w:hAnsi="Verdana"/>
          <w:b/>
          <w:bCs/>
          <w:sz w:val="18"/>
          <w:szCs w:val="18"/>
        </w:rPr>
        <w:t xml:space="preserve">MOTION by </w:t>
      </w:r>
      <w:r>
        <w:rPr>
          <w:rFonts w:ascii="Verdana" w:hAnsi="Verdana"/>
          <w:b/>
          <w:bCs/>
          <w:sz w:val="18"/>
          <w:szCs w:val="18"/>
        </w:rPr>
        <w:t>David Mount,</w:t>
      </w:r>
      <w:r w:rsidRPr="009E076E">
        <w:rPr>
          <w:rFonts w:ascii="Verdana" w:hAnsi="Verdana"/>
          <w:b/>
          <w:bCs/>
          <w:sz w:val="18"/>
          <w:szCs w:val="18"/>
        </w:rPr>
        <w:t xml:space="preserve"> SECOND by </w:t>
      </w:r>
      <w:r>
        <w:rPr>
          <w:rFonts w:ascii="Verdana" w:hAnsi="Verdana"/>
          <w:b/>
          <w:bCs/>
          <w:sz w:val="18"/>
          <w:szCs w:val="18"/>
        </w:rPr>
        <w:t>Patrick Robins,</w:t>
      </w:r>
      <w:r w:rsidRPr="009E076E">
        <w:rPr>
          <w:rFonts w:ascii="Verdana" w:hAnsi="Verdana"/>
          <w:b/>
          <w:bCs/>
          <w:sz w:val="18"/>
          <w:szCs w:val="18"/>
        </w:rPr>
        <w:t xml:space="preserve"> that the Burlington Employees Retirement Board in consideration of its fiduciary responsibilities to the City’s retirement system adopts the Examination of Fossil Fuel Investment Alternatives Report-April 2021 prepared by </w:t>
      </w:r>
      <w:proofErr w:type="spellStart"/>
      <w:r w:rsidRPr="009E076E">
        <w:rPr>
          <w:rFonts w:ascii="Verdana" w:hAnsi="Verdana"/>
          <w:b/>
          <w:bCs/>
          <w:sz w:val="18"/>
          <w:szCs w:val="18"/>
        </w:rPr>
        <w:t>Fidcuient</w:t>
      </w:r>
      <w:proofErr w:type="spellEnd"/>
      <w:r w:rsidRPr="009E076E">
        <w:rPr>
          <w:rFonts w:ascii="Verdana" w:hAnsi="Verdana"/>
          <w:b/>
          <w:bCs/>
          <w:sz w:val="18"/>
          <w:szCs w:val="18"/>
        </w:rPr>
        <w:t xml:space="preserve"> Advisors and authorizes Chair Robert Hooper to transmit this Report to the Burlington City Council as a full answer to the questions asked by that body in their November 23, 2020 resolution and to report that the BERS Board shall, in consideration of its fiduciary responsibilities, evaluate the recommendations in the report and make all changes it deems appropriate for plan participants.</w:t>
      </w:r>
    </w:p>
    <w:p w14:paraId="746ED20B" w14:textId="0F415CD6" w:rsidR="00A42982" w:rsidRDefault="00A42982" w:rsidP="008F5D04">
      <w:pPr>
        <w:pStyle w:val="NormalWeb"/>
        <w:shd w:val="clear" w:color="auto" w:fill="FFFFFF"/>
        <w:spacing w:before="0" w:beforeAutospacing="0" w:after="0" w:afterAutospacing="0"/>
        <w:rPr>
          <w:rFonts w:ascii="Verdana" w:hAnsi="Verdana"/>
          <w:sz w:val="18"/>
          <w:szCs w:val="18"/>
        </w:rPr>
      </w:pPr>
    </w:p>
    <w:p w14:paraId="599326F4" w14:textId="3C7143D3" w:rsidR="009E076E" w:rsidRDefault="009E076E" w:rsidP="008F5D04">
      <w:pPr>
        <w:pStyle w:val="NormalWeb"/>
        <w:shd w:val="clear" w:color="auto" w:fill="FFFFFF"/>
        <w:spacing w:before="0" w:beforeAutospacing="0" w:after="0" w:afterAutospacing="0"/>
        <w:rPr>
          <w:rFonts w:ascii="Verdana" w:hAnsi="Verdana"/>
          <w:b/>
          <w:bCs/>
          <w:sz w:val="18"/>
          <w:szCs w:val="18"/>
        </w:rPr>
      </w:pPr>
      <w:r w:rsidRPr="009E076E">
        <w:rPr>
          <w:rFonts w:ascii="Verdana" w:hAnsi="Verdana"/>
          <w:b/>
          <w:bCs/>
          <w:sz w:val="18"/>
          <w:szCs w:val="18"/>
        </w:rPr>
        <w:t>VOTING: unanimous; motion carries.</w:t>
      </w:r>
    </w:p>
    <w:p w14:paraId="6043DA81" w14:textId="26227370" w:rsidR="00BB3069" w:rsidRDefault="00BB3069" w:rsidP="008F5D04">
      <w:pPr>
        <w:pStyle w:val="NormalWeb"/>
        <w:shd w:val="clear" w:color="auto" w:fill="FFFFFF"/>
        <w:spacing w:before="0" w:beforeAutospacing="0" w:after="0" w:afterAutospacing="0"/>
        <w:rPr>
          <w:rFonts w:ascii="Verdana" w:hAnsi="Verdana"/>
          <w:b/>
          <w:bCs/>
          <w:sz w:val="18"/>
          <w:szCs w:val="18"/>
        </w:rPr>
      </w:pPr>
    </w:p>
    <w:p w14:paraId="12B34ABC" w14:textId="2EF740A2" w:rsidR="00BB3069" w:rsidRDefault="00BB3069" w:rsidP="008F5D04">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MOTION by Daniel Gilligan, SECOND by Patrick Robins, to forward the Annual Report as amended. </w:t>
      </w:r>
    </w:p>
    <w:p w14:paraId="3F496792" w14:textId="7E171AEF" w:rsidR="00BB3069" w:rsidRDefault="00BB3069" w:rsidP="008F5D04">
      <w:pPr>
        <w:pStyle w:val="NormalWeb"/>
        <w:shd w:val="clear" w:color="auto" w:fill="FFFFFF"/>
        <w:spacing w:before="0" w:beforeAutospacing="0" w:after="0" w:afterAutospacing="0"/>
        <w:rPr>
          <w:rFonts w:ascii="Verdana" w:hAnsi="Verdana"/>
          <w:b/>
          <w:bCs/>
          <w:sz w:val="18"/>
          <w:szCs w:val="18"/>
        </w:rPr>
      </w:pPr>
    </w:p>
    <w:p w14:paraId="57714D4A" w14:textId="5D73F935" w:rsidR="00BB3069" w:rsidRPr="009E076E" w:rsidRDefault="00BB3069" w:rsidP="008F5D04">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VOTING: unanimous; motion carries. </w:t>
      </w:r>
    </w:p>
    <w:p w14:paraId="31458CBF" w14:textId="77777777" w:rsidR="00722EC6" w:rsidRDefault="00722EC6" w:rsidP="000D0935">
      <w:pPr>
        <w:pStyle w:val="NormalWeb"/>
        <w:shd w:val="clear" w:color="auto" w:fill="FFFFFF"/>
        <w:spacing w:before="0" w:beforeAutospacing="0" w:after="0" w:afterAutospacing="0"/>
        <w:ind w:left="990" w:hanging="990"/>
        <w:rPr>
          <w:rFonts w:ascii="Verdana" w:hAnsi="Verdana"/>
          <w:b/>
          <w:bCs/>
          <w:sz w:val="22"/>
          <w:szCs w:val="22"/>
        </w:rPr>
      </w:pPr>
    </w:p>
    <w:p w14:paraId="40BF8C97" w14:textId="694BCAC0" w:rsidR="00722EC6" w:rsidRPr="000D0935" w:rsidRDefault="008F5D04" w:rsidP="000D0935">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6</w:t>
      </w:r>
      <w:r w:rsidR="00722EC6">
        <w:rPr>
          <w:rFonts w:ascii="Verdana" w:hAnsi="Verdana"/>
          <w:b/>
          <w:bCs/>
          <w:sz w:val="22"/>
          <w:szCs w:val="22"/>
        </w:rPr>
        <w:t>.0</w:t>
      </w:r>
      <w:r w:rsidR="00722EC6">
        <w:rPr>
          <w:rFonts w:ascii="Verdana" w:hAnsi="Verdana"/>
          <w:b/>
          <w:bCs/>
          <w:sz w:val="22"/>
          <w:szCs w:val="22"/>
        </w:rPr>
        <w:tab/>
        <w:t>ADMINISTRATION UPDATES</w:t>
      </w:r>
    </w:p>
    <w:p w14:paraId="214BC438" w14:textId="5E775AFF" w:rsidR="00722EC6" w:rsidRDefault="008F5D04"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6</w:t>
      </w:r>
      <w:r w:rsidR="00722EC6" w:rsidRPr="00722EC6">
        <w:rPr>
          <w:rFonts w:ascii="Verdana" w:hAnsi="Verdana"/>
          <w:sz w:val="18"/>
          <w:szCs w:val="18"/>
        </w:rPr>
        <w:t>.01 Administration Updates</w:t>
      </w:r>
    </w:p>
    <w:p w14:paraId="23EAC1CE" w14:textId="1BB98A3C" w:rsidR="00BB3069" w:rsidRDefault="00BB3069"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Finan</w:t>
      </w:r>
      <w:r w:rsidR="009456F7">
        <w:rPr>
          <w:rFonts w:ascii="Verdana" w:hAnsi="Verdana"/>
          <w:sz w:val="18"/>
          <w:szCs w:val="18"/>
        </w:rPr>
        <w:t>c</w:t>
      </w:r>
      <w:r>
        <w:rPr>
          <w:rFonts w:ascii="Verdana" w:hAnsi="Verdana"/>
          <w:sz w:val="18"/>
          <w:szCs w:val="18"/>
        </w:rPr>
        <w:t>e Director Goodwin provided an update on the fiduciary responsibility insurance that BERS is looking to secure. Mr. Plunkett said that they have modeled a $5,000,000 limit of liability for defense costs. He said a policy of that size requires a $100,000 deductible. He noted sub-limitations that are within the limited liability.</w:t>
      </w:r>
      <w:r w:rsidR="009456F7">
        <w:rPr>
          <w:rFonts w:ascii="Verdana" w:hAnsi="Verdana"/>
          <w:sz w:val="18"/>
          <w:szCs w:val="18"/>
        </w:rPr>
        <w:t xml:space="preserve"> He noted that the policy would not pick up any past exposure. He said that the policy gives BERS control in selecting counsel. </w:t>
      </w:r>
      <w:r w:rsidR="00207737">
        <w:rPr>
          <w:rFonts w:ascii="Verdana" w:hAnsi="Verdana"/>
          <w:sz w:val="18"/>
          <w:szCs w:val="18"/>
        </w:rPr>
        <w:t>Attorney St. James noted that this policy would be the City’s first line of defense</w:t>
      </w:r>
      <w:r w:rsidR="00EC567D">
        <w:rPr>
          <w:rFonts w:ascii="Verdana" w:hAnsi="Verdana"/>
          <w:sz w:val="18"/>
          <w:szCs w:val="18"/>
        </w:rPr>
        <w:t xml:space="preserve"> and that each board member would be listed. </w:t>
      </w:r>
      <w:r w:rsidR="00EC760F">
        <w:rPr>
          <w:rFonts w:ascii="Verdana" w:hAnsi="Verdana"/>
          <w:sz w:val="18"/>
          <w:szCs w:val="18"/>
        </w:rPr>
        <w:t>Mr. Plunkett noted that the premium for a $5,000,000 policy is $28,549 annually.</w:t>
      </w:r>
      <w:r w:rsidR="001924E1">
        <w:rPr>
          <w:rFonts w:ascii="Verdana" w:hAnsi="Verdana"/>
          <w:sz w:val="18"/>
          <w:szCs w:val="18"/>
        </w:rPr>
        <w:t xml:space="preserve"> Mr. Hooper confirmed that this is not an expense of the fund but an administrative cost. </w:t>
      </w:r>
    </w:p>
    <w:p w14:paraId="37F8D692" w14:textId="604C7069" w:rsidR="006753E1" w:rsidRPr="006753E1" w:rsidRDefault="006753E1" w:rsidP="00F71B3C">
      <w:pPr>
        <w:pStyle w:val="NormalWeb"/>
        <w:shd w:val="clear" w:color="auto" w:fill="FFFFFF"/>
        <w:spacing w:before="0" w:beforeAutospacing="0" w:after="0" w:afterAutospacing="0"/>
        <w:rPr>
          <w:rFonts w:ascii="Verdana" w:hAnsi="Verdana"/>
          <w:b/>
          <w:bCs/>
          <w:sz w:val="18"/>
          <w:szCs w:val="18"/>
        </w:rPr>
      </w:pPr>
    </w:p>
    <w:p w14:paraId="6F815005" w14:textId="68ADD524" w:rsidR="006753E1" w:rsidRPr="006753E1" w:rsidRDefault="006753E1" w:rsidP="00F71B3C">
      <w:pPr>
        <w:pStyle w:val="NormalWeb"/>
        <w:shd w:val="clear" w:color="auto" w:fill="FFFFFF"/>
        <w:spacing w:before="0" w:beforeAutospacing="0" w:after="0" w:afterAutospacing="0"/>
        <w:rPr>
          <w:rFonts w:ascii="Verdana" w:hAnsi="Verdana"/>
          <w:b/>
          <w:bCs/>
          <w:sz w:val="18"/>
          <w:szCs w:val="18"/>
        </w:rPr>
      </w:pPr>
      <w:r w:rsidRPr="006753E1">
        <w:rPr>
          <w:rFonts w:ascii="Verdana" w:hAnsi="Verdana"/>
          <w:b/>
          <w:bCs/>
          <w:sz w:val="18"/>
          <w:szCs w:val="18"/>
        </w:rPr>
        <w:t xml:space="preserve">MOTION by Ben O’Brien, SECOND by David Mount to recommend that the fiduciary liability insurance is introduced into the Fiscal Year 2022 budget. </w:t>
      </w:r>
    </w:p>
    <w:p w14:paraId="7D1A49CB" w14:textId="748DF524" w:rsidR="006753E1" w:rsidRPr="006753E1" w:rsidRDefault="006753E1" w:rsidP="00F71B3C">
      <w:pPr>
        <w:pStyle w:val="NormalWeb"/>
        <w:shd w:val="clear" w:color="auto" w:fill="FFFFFF"/>
        <w:spacing w:before="0" w:beforeAutospacing="0" w:after="0" w:afterAutospacing="0"/>
        <w:rPr>
          <w:rFonts w:ascii="Verdana" w:hAnsi="Verdana"/>
          <w:b/>
          <w:bCs/>
          <w:sz w:val="18"/>
          <w:szCs w:val="18"/>
        </w:rPr>
      </w:pPr>
    </w:p>
    <w:p w14:paraId="050264C9" w14:textId="52CEF585" w:rsidR="006753E1" w:rsidRPr="006753E1" w:rsidRDefault="006753E1" w:rsidP="00F71B3C">
      <w:pPr>
        <w:pStyle w:val="NormalWeb"/>
        <w:shd w:val="clear" w:color="auto" w:fill="FFFFFF"/>
        <w:spacing w:before="0" w:beforeAutospacing="0" w:after="0" w:afterAutospacing="0"/>
        <w:rPr>
          <w:rFonts w:ascii="Verdana" w:hAnsi="Verdana"/>
          <w:b/>
          <w:bCs/>
          <w:sz w:val="18"/>
          <w:szCs w:val="18"/>
        </w:rPr>
      </w:pPr>
      <w:r w:rsidRPr="006753E1">
        <w:rPr>
          <w:rFonts w:ascii="Verdana" w:hAnsi="Verdana"/>
          <w:b/>
          <w:bCs/>
          <w:sz w:val="18"/>
          <w:szCs w:val="18"/>
        </w:rPr>
        <w:t>VOTING: unanimous; motion carries.</w:t>
      </w:r>
    </w:p>
    <w:p w14:paraId="1921A020" w14:textId="3A08BA00" w:rsidR="008F5D04" w:rsidRDefault="008F5D04" w:rsidP="00F71B3C">
      <w:pPr>
        <w:pStyle w:val="NormalWeb"/>
        <w:shd w:val="clear" w:color="auto" w:fill="FFFFFF"/>
        <w:spacing w:before="0" w:beforeAutospacing="0" w:after="0" w:afterAutospacing="0"/>
        <w:rPr>
          <w:rFonts w:ascii="Verdana" w:hAnsi="Verdana"/>
          <w:sz w:val="18"/>
          <w:szCs w:val="18"/>
        </w:rPr>
      </w:pPr>
    </w:p>
    <w:p w14:paraId="2F171FE7" w14:textId="267F4FA2" w:rsidR="008F5D04" w:rsidRDefault="008F5D04" w:rsidP="008F5D04">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7.0</w:t>
      </w:r>
      <w:r>
        <w:rPr>
          <w:rFonts w:ascii="Verdana" w:hAnsi="Verdana"/>
          <w:b/>
          <w:bCs/>
          <w:sz w:val="22"/>
          <w:szCs w:val="22"/>
        </w:rPr>
        <w:tab/>
        <w:t>COMMUNICATION: SMALL CHECKS</w:t>
      </w:r>
    </w:p>
    <w:p w14:paraId="7D1EC6F3" w14:textId="6FD6C082" w:rsidR="008F5D04" w:rsidRDefault="008F5D04" w:rsidP="008F5D04">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7.01 Communication: Small Checks</w:t>
      </w:r>
    </w:p>
    <w:p w14:paraId="1CA433CA" w14:textId="3CDF550B" w:rsidR="006753E1" w:rsidRPr="008F5D04" w:rsidRDefault="006753E1" w:rsidP="008F5D04">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No discussion at this time.</w:t>
      </w:r>
    </w:p>
    <w:p w14:paraId="7BD46BB0" w14:textId="77777777" w:rsidR="008F5D04" w:rsidRDefault="008F5D04" w:rsidP="00F71B3C">
      <w:pPr>
        <w:pStyle w:val="NormalWeb"/>
        <w:shd w:val="clear" w:color="auto" w:fill="FFFFFF"/>
        <w:spacing w:before="0" w:beforeAutospacing="0" w:after="0" w:afterAutospacing="0"/>
        <w:rPr>
          <w:rFonts w:ascii="Verdana" w:hAnsi="Verdana"/>
          <w:sz w:val="17"/>
          <w:szCs w:val="17"/>
        </w:rPr>
      </w:pPr>
    </w:p>
    <w:p w14:paraId="64875C6A" w14:textId="77777777" w:rsidR="00722EC6" w:rsidRDefault="00722EC6" w:rsidP="00F71B3C">
      <w:pPr>
        <w:pStyle w:val="NormalWeb"/>
        <w:shd w:val="clear" w:color="auto" w:fill="FFFFFF"/>
        <w:spacing w:before="0" w:beforeAutospacing="0" w:after="0" w:afterAutospacing="0"/>
        <w:rPr>
          <w:rFonts w:ascii="Verdana" w:hAnsi="Verdana"/>
          <w:sz w:val="17"/>
          <w:szCs w:val="17"/>
        </w:rPr>
      </w:pPr>
    </w:p>
    <w:p w14:paraId="0CF3AEA0" w14:textId="36275897" w:rsidR="00722EC6" w:rsidRPr="00722EC6" w:rsidRDefault="008F5D04" w:rsidP="00F71B3C">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8</w:t>
      </w:r>
      <w:r w:rsidR="00722EC6" w:rsidRPr="00722EC6">
        <w:rPr>
          <w:rFonts w:ascii="Verdana" w:hAnsi="Verdana"/>
          <w:b/>
          <w:bCs/>
          <w:sz w:val="22"/>
          <w:szCs w:val="22"/>
        </w:rPr>
        <w:t>.0</w:t>
      </w:r>
      <w:r w:rsidR="00722EC6">
        <w:rPr>
          <w:rFonts w:ascii="Verdana" w:hAnsi="Verdana"/>
          <w:b/>
          <w:bCs/>
          <w:sz w:val="22"/>
          <w:szCs w:val="22"/>
        </w:rPr>
        <w:tab/>
        <w:t xml:space="preserve">    ADJOURN</w:t>
      </w:r>
    </w:p>
    <w:p w14:paraId="571ECBCE" w14:textId="2FD5B2DD" w:rsidR="001C554B" w:rsidRDefault="008F5D04" w:rsidP="006753E1">
      <w:pPr>
        <w:pStyle w:val="NormalWeb"/>
        <w:shd w:val="clear" w:color="auto" w:fill="FFFFFF"/>
        <w:spacing w:before="0" w:beforeAutospacing="0" w:after="0" w:afterAutospacing="0"/>
        <w:rPr>
          <w:rFonts w:ascii="Verdana" w:hAnsi="Verdana"/>
          <w:b/>
          <w:bCs/>
          <w:sz w:val="17"/>
          <w:szCs w:val="17"/>
        </w:rPr>
      </w:pPr>
      <w:r>
        <w:rPr>
          <w:rFonts w:ascii="Verdana" w:hAnsi="Verdana"/>
          <w:sz w:val="18"/>
          <w:szCs w:val="18"/>
        </w:rPr>
        <w:t>8</w:t>
      </w:r>
      <w:r w:rsidR="00722EC6" w:rsidRPr="00722EC6">
        <w:rPr>
          <w:rFonts w:ascii="Verdana" w:hAnsi="Verdana"/>
          <w:sz w:val="18"/>
          <w:szCs w:val="18"/>
        </w:rPr>
        <w:t xml:space="preserve">.01 Motion to Adjourn </w:t>
      </w:r>
      <w:r w:rsidR="000D0935">
        <w:rPr>
          <w:rFonts w:ascii="Verdana" w:hAnsi="Verdana"/>
          <w:sz w:val="17"/>
          <w:szCs w:val="17"/>
        </w:rPr>
        <w:br/>
      </w:r>
    </w:p>
    <w:p w14:paraId="343B84E7" w14:textId="214D8AA3" w:rsidR="006753E1" w:rsidRPr="006753E1" w:rsidRDefault="006753E1" w:rsidP="006753E1">
      <w:pPr>
        <w:pStyle w:val="NormalWeb"/>
        <w:shd w:val="clear" w:color="auto" w:fill="FFFFFF"/>
        <w:spacing w:before="0" w:beforeAutospacing="0" w:after="0" w:afterAutospacing="0"/>
        <w:rPr>
          <w:rFonts w:ascii="Verdana" w:hAnsi="Verdana"/>
          <w:sz w:val="17"/>
          <w:szCs w:val="17"/>
        </w:rPr>
      </w:pPr>
      <w:r w:rsidRPr="006753E1">
        <w:rPr>
          <w:rFonts w:ascii="Verdana" w:hAnsi="Verdana"/>
          <w:sz w:val="17"/>
          <w:szCs w:val="17"/>
        </w:rPr>
        <w:t>Without objection the meeting was adjourned.</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6E53"/>
    <w:multiLevelType w:val="hybridMultilevel"/>
    <w:tmpl w:val="81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C3695"/>
    <w:multiLevelType w:val="hybridMultilevel"/>
    <w:tmpl w:val="EF7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4C35763"/>
    <w:multiLevelType w:val="hybridMultilevel"/>
    <w:tmpl w:val="57E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5D3B4C"/>
    <w:multiLevelType w:val="hybridMultilevel"/>
    <w:tmpl w:val="12F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B27DB9"/>
    <w:multiLevelType w:val="hybridMultilevel"/>
    <w:tmpl w:val="127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55953"/>
    <w:multiLevelType w:val="hybridMultilevel"/>
    <w:tmpl w:val="2D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E5484"/>
    <w:multiLevelType w:val="hybridMultilevel"/>
    <w:tmpl w:val="26B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44B4E"/>
    <w:multiLevelType w:val="hybridMultilevel"/>
    <w:tmpl w:val="73B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1"/>
  </w:num>
  <w:num w:numId="4">
    <w:abstractNumId w:val="30"/>
  </w:num>
  <w:num w:numId="5">
    <w:abstractNumId w:val="23"/>
  </w:num>
  <w:num w:numId="6">
    <w:abstractNumId w:val="17"/>
  </w:num>
  <w:num w:numId="7">
    <w:abstractNumId w:val="5"/>
  </w:num>
  <w:num w:numId="8">
    <w:abstractNumId w:val="26"/>
  </w:num>
  <w:num w:numId="9">
    <w:abstractNumId w:val="4"/>
  </w:num>
  <w:num w:numId="10">
    <w:abstractNumId w:val="11"/>
  </w:num>
  <w:num w:numId="11">
    <w:abstractNumId w:val="14"/>
  </w:num>
  <w:num w:numId="12">
    <w:abstractNumId w:val="28"/>
  </w:num>
  <w:num w:numId="13">
    <w:abstractNumId w:val="25"/>
  </w:num>
  <w:num w:numId="14">
    <w:abstractNumId w:val="38"/>
  </w:num>
  <w:num w:numId="15">
    <w:abstractNumId w:val="9"/>
  </w:num>
  <w:num w:numId="16">
    <w:abstractNumId w:val="10"/>
  </w:num>
  <w:num w:numId="17">
    <w:abstractNumId w:val="16"/>
  </w:num>
  <w:num w:numId="18">
    <w:abstractNumId w:val="22"/>
  </w:num>
  <w:num w:numId="19">
    <w:abstractNumId w:val="40"/>
  </w:num>
  <w:num w:numId="20">
    <w:abstractNumId w:val="27"/>
  </w:num>
  <w:num w:numId="21">
    <w:abstractNumId w:val="6"/>
  </w:num>
  <w:num w:numId="22">
    <w:abstractNumId w:val="32"/>
  </w:num>
  <w:num w:numId="23">
    <w:abstractNumId w:val="35"/>
  </w:num>
  <w:num w:numId="24">
    <w:abstractNumId w:val="34"/>
  </w:num>
  <w:num w:numId="25">
    <w:abstractNumId w:val="39"/>
  </w:num>
  <w:num w:numId="26">
    <w:abstractNumId w:val="19"/>
  </w:num>
  <w:num w:numId="27">
    <w:abstractNumId w:val="0"/>
  </w:num>
  <w:num w:numId="28">
    <w:abstractNumId w:val="24"/>
  </w:num>
  <w:num w:numId="29">
    <w:abstractNumId w:val="1"/>
  </w:num>
  <w:num w:numId="30">
    <w:abstractNumId w:val="20"/>
  </w:num>
  <w:num w:numId="31">
    <w:abstractNumId w:val="8"/>
  </w:num>
  <w:num w:numId="32">
    <w:abstractNumId w:val="31"/>
  </w:num>
  <w:num w:numId="33">
    <w:abstractNumId w:val="36"/>
  </w:num>
  <w:num w:numId="34">
    <w:abstractNumId w:val="18"/>
  </w:num>
  <w:num w:numId="35">
    <w:abstractNumId w:val="37"/>
  </w:num>
  <w:num w:numId="36">
    <w:abstractNumId w:val="15"/>
  </w:num>
  <w:num w:numId="37">
    <w:abstractNumId w:val="29"/>
  </w:num>
  <w:num w:numId="38">
    <w:abstractNumId w:val="13"/>
  </w:num>
  <w:num w:numId="39">
    <w:abstractNumId w:val="33"/>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5959"/>
    <w:rsid w:val="000159E5"/>
    <w:rsid w:val="000246F3"/>
    <w:rsid w:val="00024D4A"/>
    <w:rsid w:val="00030611"/>
    <w:rsid w:val="0003432D"/>
    <w:rsid w:val="0003523E"/>
    <w:rsid w:val="00042454"/>
    <w:rsid w:val="00045CE3"/>
    <w:rsid w:val="00051187"/>
    <w:rsid w:val="0005688C"/>
    <w:rsid w:val="000670F9"/>
    <w:rsid w:val="00077FB6"/>
    <w:rsid w:val="00083B7D"/>
    <w:rsid w:val="000855E4"/>
    <w:rsid w:val="0008678B"/>
    <w:rsid w:val="00095002"/>
    <w:rsid w:val="00095CB0"/>
    <w:rsid w:val="00096BE1"/>
    <w:rsid w:val="000A71DC"/>
    <w:rsid w:val="000B414D"/>
    <w:rsid w:val="000B5A61"/>
    <w:rsid w:val="000C2BB4"/>
    <w:rsid w:val="000C5EA6"/>
    <w:rsid w:val="000C7215"/>
    <w:rsid w:val="000C7B8F"/>
    <w:rsid w:val="000D0935"/>
    <w:rsid w:val="000D1409"/>
    <w:rsid w:val="000E18CB"/>
    <w:rsid w:val="000E4D63"/>
    <w:rsid w:val="000F4512"/>
    <w:rsid w:val="001028ED"/>
    <w:rsid w:val="00103442"/>
    <w:rsid w:val="00104097"/>
    <w:rsid w:val="00111379"/>
    <w:rsid w:val="00125B0D"/>
    <w:rsid w:val="001269FC"/>
    <w:rsid w:val="00141224"/>
    <w:rsid w:val="00144093"/>
    <w:rsid w:val="00146B92"/>
    <w:rsid w:val="001470FA"/>
    <w:rsid w:val="001474B9"/>
    <w:rsid w:val="00151A42"/>
    <w:rsid w:val="00152E7A"/>
    <w:rsid w:val="00153421"/>
    <w:rsid w:val="00157546"/>
    <w:rsid w:val="0016253D"/>
    <w:rsid w:val="0016340F"/>
    <w:rsid w:val="001707E9"/>
    <w:rsid w:val="00171F17"/>
    <w:rsid w:val="00172697"/>
    <w:rsid w:val="00173231"/>
    <w:rsid w:val="001870C3"/>
    <w:rsid w:val="001924E1"/>
    <w:rsid w:val="001A6E16"/>
    <w:rsid w:val="001B10D0"/>
    <w:rsid w:val="001B154D"/>
    <w:rsid w:val="001B1997"/>
    <w:rsid w:val="001B1A5B"/>
    <w:rsid w:val="001B36F9"/>
    <w:rsid w:val="001B47B4"/>
    <w:rsid w:val="001C554B"/>
    <w:rsid w:val="001C6529"/>
    <w:rsid w:val="001D006A"/>
    <w:rsid w:val="001D298A"/>
    <w:rsid w:val="001D4266"/>
    <w:rsid w:val="001E1475"/>
    <w:rsid w:val="001F115E"/>
    <w:rsid w:val="001F1832"/>
    <w:rsid w:val="001F2288"/>
    <w:rsid w:val="0020131E"/>
    <w:rsid w:val="0020200B"/>
    <w:rsid w:val="00204F53"/>
    <w:rsid w:val="00207737"/>
    <w:rsid w:val="00216B07"/>
    <w:rsid w:val="00216E9C"/>
    <w:rsid w:val="00221775"/>
    <w:rsid w:val="00224889"/>
    <w:rsid w:val="00227DD0"/>
    <w:rsid w:val="0023102D"/>
    <w:rsid w:val="0024298C"/>
    <w:rsid w:val="0024640C"/>
    <w:rsid w:val="00252E63"/>
    <w:rsid w:val="00254DED"/>
    <w:rsid w:val="00255474"/>
    <w:rsid w:val="002566BE"/>
    <w:rsid w:val="00260B2E"/>
    <w:rsid w:val="00265472"/>
    <w:rsid w:val="002735D5"/>
    <w:rsid w:val="00280B54"/>
    <w:rsid w:val="0028387F"/>
    <w:rsid w:val="0028542E"/>
    <w:rsid w:val="002923D0"/>
    <w:rsid w:val="002929DE"/>
    <w:rsid w:val="002946EF"/>
    <w:rsid w:val="00297E6B"/>
    <w:rsid w:val="002A0710"/>
    <w:rsid w:val="002A4623"/>
    <w:rsid w:val="002C0D5A"/>
    <w:rsid w:val="002C372E"/>
    <w:rsid w:val="002C5518"/>
    <w:rsid w:val="002C7522"/>
    <w:rsid w:val="002D1B25"/>
    <w:rsid w:val="002D2083"/>
    <w:rsid w:val="002D368A"/>
    <w:rsid w:val="002D52F9"/>
    <w:rsid w:val="002D5F43"/>
    <w:rsid w:val="002E5394"/>
    <w:rsid w:val="002F470D"/>
    <w:rsid w:val="00306EAB"/>
    <w:rsid w:val="00307439"/>
    <w:rsid w:val="00311D4F"/>
    <w:rsid w:val="00312ADE"/>
    <w:rsid w:val="00321732"/>
    <w:rsid w:val="00322F7D"/>
    <w:rsid w:val="00330605"/>
    <w:rsid w:val="00331BE7"/>
    <w:rsid w:val="00337A0F"/>
    <w:rsid w:val="00337FEA"/>
    <w:rsid w:val="00353935"/>
    <w:rsid w:val="003557B6"/>
    <w:rsid w:val="00363FB3"/>
    <w:rsid w:val="00364B11"/>
    <w:rsid w:val="00366556"/>
    <w:rsid w:val="003665A9"/>
    <w:rsid w:val="003724B2"/>
    <w:rsid w:val="00373D32"/>
    <w:rsid w:val="00381F06"/>
    <w:rsid w:val="00387511"/>
    <w:rsid w:val="00392075"/>
    <w:rsid w:val="00392159"/>
    <w:rsid w:val="0039439D"/>
    <w:rsid w:val="00394620"/>
    <w:rsid w:val="00394C07"/>
    <w:rsid w:val="0039736B"/>
    <w:rsid w:val="003A7F38"/>
    <w:rsid w:val="003B1EF9"/>
    <w:rsid w:val="003B3C16"/>
    <w:rsid w:val="003B3D61"/>
    <w:rsid w:val="003B4A52"/>
    <w:rsid w:val="003B7023"/>
    <w:rsid w:val="003C1797"/>
    <w:rsid w:val="003C3998"/>
    <w:rsid w:val="003D50E2"/>
    <w:rsid w:val="003D7117"/>
    <w:rsid w:val="003D77D5"/>
    <w:rsid w:val="003E5146"/>
    <w:rsid w:val="004042A3"/>
    <w:rsid w:val="004077D3"/>
    <w:rsid w:val="00412F97"/>
    <w:rsid w:val="00413352"/>
    <w:rsid w:val="00413B64"/>
    <w:rsid w:val="00413F90"/>
    <w:rsid w:val="004163BC"/>
    <w:rsid w:val="0043789C"/>
    <w:rsid w:val="00446BA6"/>
    <w:rsid w:val="00451F69"/>
    <w:rsid w:val="004577A9"/>
    <w:rsid w:val="0046020C"/>
    <w:rsid w:val="00462693"/>
    <w:rsid w:val="0046274C"/>
    <w:rsid w:val="00465B71"/>
    <w:rsid w:val="00466EE2"/>
    <w:rsid w:val="00471704"/>
    <w:rsid w:val="00475DB5"/>
    <w:rsid w:val="00484BAA"/>
    <w:rsid w:val="00485760"/>
    <w:rsid w:val="00491109"/>
    <w:rsid w:val="00494C00"/>
    <w:rsid w:val="00495D47"/>
    <w:rsid w:val="00495DFC"/>
    <w:rsid w:val="004B76E2"/>
    <w:rsid w:val="004C2368"/>
    <w:rsid w:val="004C2DCD"/>
    <w:rsid w:val="004C442A"/>
    <w:rsid w:val="004C74DC"/>
    <w:rsid w:val="004D07A7"/>
    <w:rsid w:val="004D2303"/>
    <w:rsid w:val="004D606C"/>
    <w:rsid w:val="004E4D75"/>
    <w:rsid w:val="004F1DC2"/>
    <w:rsid w:val="004F6BC6"/>
    <w:rsid w:val="004F7AA2"/>
    <w:rsid w:val="0050438B"/>
    <w:rsid w:val="00516DEC"/>
    <w:rsid w:val="0052287A"/>
    <w:rsid w:val="00522AAE"/>
    <w:rsid w:val="00526E2A"/>
    <w:rsid w:val="00531C52"/>
    <w:rsid w:val="0053518C"/>
    <w:rsid w:val="005370F7"/>
    <w:rsid w:val="00541894"/>
    <w:rsid w:val="0054594E"/>
    <w:rsid w:val="005459F9"/>
    <w:rsid w:val="005502CC"/>
    <w:rsid w:val="005530DE"/>
    <w:rsid w:val="00554B6D"/>
    <w:rsid w:val="0056631E"/>
    <w:rsid w:val="005679FE"/>
    <w:rsid w:val="005757BD"/>
    <w:rsid w:val="00576A24"/>
    <w:rsid w:val="005772E2"/>
    <w:rsid w:val="00586A83"/>
    <w:rsid w:val="00593850"/>
    <w:rsid w:val="00593A4F"/>
    <w:rsid w:val="00597009"/>
    <w:rsid w:val="005A2EFA"/>
    <w:rsid w:val="005A456E"/>
    <w:rsid w:val="005B23A0"/>
    <w:rsid w:val="005B24B6"/>
    <w:rsid w:val="005B6AC3"/>
    <w:rsid w:val="005F34FB"/>
    <w:rsid w:val="005F7A05"/>
    <w:rsid w:val="006001E5"/>
    <w:rsid w:val="00610DE3"/>
    <w:rsid w:val="00610FFB"/>
    <w:rsid w:val="006300DF"/>
    <w:rsid w:val="00631C76"/>
    <w:rsid w:val="006323D1"/>
    <w:rsid w:val="00633A19"/>
    <w:rsid w:val="0063672E"/>
    <w:rsid w:val="00642B3E"/>
    <w:rsid w:val="0064323D"/>
    <w:rsid w:val="00643914"/>
    <w:rsid w:val="00651FCD"/>
    <w:rsid w:val="00660722"/>
    <w:rsid w:val="00660D34"/>
    <w:rsid w:val="0066308C"/>
    <w:rsid w:val="00664A15"/>
    <w:rsid w:val="006650D7"/>
    <w:rsid w:val="00670CDA"/>
    <w:rsid w:val="00673B1D"/>
    <w:rsid w:val="00674CCF"/>
    <w:rsid w:val="006753E1"/>
    <w:rsid w:val="006815C8"/>
    <w:rsid w:val="0068289D"/>
    <w:rsid w:val="006844AF"/>
    <w:rsid w:val="006857B0"/>
    <w:rsid w:val="00686175"/>
    <w:rsid w:val="006951E7"/>
    <w:rsid w:val="006C043B"/>
    <w:rsid w:val="006C3D71"/>
    <w:rsid w:val="006C6A9F"/>
    <w:rsid w:val="006C70BA"/>
    <w:rsid w:val="006D4E64"/>
    <w:rsid w:val="006E190B"/>
    <w:rsid w:val="006E6C72"/>
    <w:rsid w:val="006F4256"/>
    <w:rsid w:val="007017EC"/>
    <w:rsid w:val="007078AC"/>
    <w:rsid w:val="00710339"/>
    <w:rsid w:val="00722EC6"/>
    <w:rsid w:val="00730092"/>
    <w:rsid w:val="007324A0"/>
    <w:rsid w:val="00734FF5"/>
    <w:rsid w:val="00743C89"/>
    <w:rsid w:val="00756D04"/>
    <w:rsid w:val="007579EF"/>
    <w:rsid w:val="007679F0"/>
    <w:rsid w:val="007809F3"/>
    <w:rsid w:val="00784885"/>
    <w:rsid w:val="00785C39"/>
    <w:rsid w:val="00787817"/>
    <w:rsid w:val="00791B44"/>
    <w:rsid w:val="00797E4A"/>
    <w:rsid w:val="007A1E82"/>
    <w:rsid w:val="007A3A5C"/>
    <w:rsid w:val="007A6803"/>
    <w:rsid w:val="007B71A6"/>
    <w:rsid w:val="007C2E36"/>
    <w:rsid w:val="007C6AA9"/>
    <w:rsid w:val="007D3DEE"/>
    <w:rsid w:val="007D4629"/>
    <w:rsid w:val="007D7F22"/>
    <w:rsid w:val="007E4204"/>
    <w:rsid w:val="007E59F0"/>
    <w:rsid w:val="007F3101"/>
    <w:rsid w:val="008001DA"/>
    <w:rsid w:val="00807C73"/>
    <w:rsid w:val="00811B8B"/>
    <w:rsid w:val="0081256F"/>
    <w:rsid w:val="00815FEC"/>
    <w:rsid w:val="00821629"/>
    <w:rsid w:val="00824CC9"/>
    <w:rsid w:val="00827AE6"/>
    <w:rsid w:val="00827B05"/>
    <w:rsid w:val="008315D2"/>
    <w:rsid w:val="0083426E"/>
    <w:rsid w:val="008402F1"/>
    <w:rsid w:val="00842CD7"/>
    <w:rsid w:val="00844B8B"/>
    <w:rsid w:val="00844E9C"/>
    <w:rsid w:val="00846275"/>
    <w:rsid w:val="00850FC4"/>
    <w:rsid w:val="00857773"/>
    <w:rsid w:val="0086008D"/>
    <w:rsid w:val="00865823"/>
    <w:rsid w:val="008A35E1"/>
    <w:rsid w:val="008A7A14"/>
    <w:rsid w:val="008B5B83"/>
    <w:rsid w:val="008B75D2"/>
    <w:rsid w:val="008C2C23"/>
    <w:rsid w:val="008D1628"/>
    <w:rsid w:val="008D1C01"/>
    <w:rsid w:val="008D3638"/>
    <w:rsid w:val="008D6910"/>
    <w:rsid w:val="008E18A2"/>
    <w:rsid w:val="008E1C9F"/>
    <w:rsid w:val="008E70BE"/>
    <w:rsid w:val="008F2B92"/>
    <w:rsid w:val="008F2EA7"/>
    <w:rsid w:val="008F47B5"/>
    <w:rsid w:val="008F5D04"/>
    <w:rsid w:val="008F64C6"/>
    <w:rsid w:val="00910C16"/>
    <w:rsid w:val="00912333"/>
    <w:rsid w:val="00913059"/>
    <w:rsid w:val="00915F8B"/>
    <w:rsid w:val="00921472"/>
    <w:rsid w:val="009226D5"/>
    <w:rsid w:val="00930A3B"/>
    <w:rsid w:val="0093146E"/>
    <w:rsid w:val="00940834"/>
    <w:rsid w:val="009456F7"/>
    <w:rsid w:val="009529FE"/>
    <w:rsid w:val="0096023F"/>
    <w:rsid w:val="0096216E"/>
    <w:rsid w:val="009651EA"/>
    <w:rsid w:val="009743EF"/>
    <w:rsid w:val="0098391E"/>
    <w:rsid w:val="00983B78"/>
    <w:rsid w:val="00985201"/>
    <w:rsid w:val="00987759"/>
    <w:rsid w:val="00993672"/>
    <w:rsid w:val="00995C7D"/>
    <w:rsid w:val="009A0147"/>
    <w:rsid w:val="009A1D16"/>
    <w:rsid w:val="009B140F"/>
    <w:rsid w:val="009B3375"/>
    <w:rsid w:val="009B7BDB"/>
    <w:rsid w:val="009C0D07"/>
    <w:rsid w:val="009D013F"/>
    <w:rsid w:val="009D163C"/>
    <w:rsid w:val="009D1A32"/>
    <w:rsid w:val="009D3217"/>
    <w:rsid w:val="009D4B5A"/>
    <w:rsid w:val="009E076E"/>
    <w:rsid w:val="009E30C2"/>
    <w:rsid w:val="009F5546"/>
    <w:rsid w:val="00A007D8"/>
    <w:rsid w:val="00A0629B"/>
    <w:rsid w:val="00A13E50"/>
    <w:rsid w:val="00A1611F"/>
    <w:rsid w:val="00A179F9"/>
    <w:rsid w:val="00A22D24"/>
    <w:rsid w:val="00A26D07"/>
    <w:rsid w:val="00A41583"/>
    <w:rsid w:val="00A42982"/>
    <w:rsid w:val="00A44790"/>
    <w:rsid w:val="00A461D2"/>
    <w:rsid w:val="00A502B0"/>
    <w:rsid w:val="00A5212D"/>
    <w:rsid w:val="00A53BB5"/>
    <w:rsid w:val="00A661E9"/>
    <w:rsid w:val="00A7068B"/>
    <w:rsid w:val="00A744B6"/>
    <w:rsid w:val="00A75182"/>
    <w:rsid w:val="00A76136"/>
    <w:rsid w:val="00A810DF"/>
    <w:rsid w:val="00A81996"/>
    <w:rsid w:val="00A858DD"/>
    <w:rsid w:val="00A923EA"/>
    <w:rsid w:val="00A935C3"/>
    <w:rsid w:val="00A954A5"/>
    <w:rsid w:val="00A96D56"/>
    <w:rsid w:val="00AA2C21"/>
    <w:rsid w:val="00AA4BD0"/>
    <w:rsid w:val="00AB0F44"/>
    <w:rsid w:val="00AB2436"/>
    <w:rsid w:val="00AB63A4"/>
    <w:rsid w:val="00AC33E0"/>
    <w:rsid w:val="00AD1EDC"/>
    <w:rsid w:val="00AD23FD"/>
    <w:rsid w:val="00AD5BB9"/>
    <w:rsid w:val="00AE4885"/>
    <w:rsid w:val="00AE630D"/>
    <w:rsid w:val="00AF2B36"/>
    <w:rsid w:val="00B21ADD"/>
    <w:rsid w:val="00B3464B"/>
    <w:rsid w:val="00B46714"/>
    <w:rsid w:val="00B539A8"/>
    <w:rsid w:val="00B54766"/>
    <w:rsid w:val="00B64629"/>
    <w:rsid w:val="00B659B0"/>
    <w:rsid w:val="00B700C5"/>
    <w:rsid w:val="00B704E7"/>
    <w:rsid w:val="00B723EA"/>
    <w:rsid w:val="00B727BD"/>
    <w:rsid w:val="00B804BF"/>
    <w:rsid w:val="00B834A3"/>
    <w:rsid w:val="00B83641"/>
    <w:rsid w:val="00B91C1D"/>
    <w:rsid w:val="00B91DFE"/>
    <w:rsid w:val="00BA0973"/>
    <w:rsid w:val="00BA1340"/>
    <w:rsid w:val="00BA418C"/>
    <w:rsid w:val="00BB077D"/>
    <w:rsid w:val="00BB1E3C"/>
    <w:rsid w:val="00BB2CC6"/>
    <w:rsid w:val="00BB3069"/>
    <w:rsid w:val="00BB391E"/>
    <w:rsid w:val="00BB3BBE"/>
    <w:rsid w:val="00BB4CCC"/>
    <w:rsid w:val="00BB7F87"/>
    <w:rsid w:val="00BD12B4"/>
    <w:rsid w:val="00BD7A9D"/>
    <w:rsid w:val="00BE270D"/>
    <w:rsid w:val="00BF0E8D"/>
    <w:rsid w:val="00BF0FE4"/>
    <w:rsid w:val="00C00824"/>
    <w:rsid w:val="00C014F6"/>
    <w:rsid w:val="00C03CAF"/>
    <w:rsid w:val="00C10749"/>
    <w:rsid w:val="00C21FE0"/>
    <w:rsid w:val="00C23AFC"/>
    <w:rsid w:val="00C3740A"/>
    <w:rsid w:val="00C43FA6"/>
    <w:rsid w:val="00C44EA0"/>
    <w:rsid w:val="00C45317"/>
    <w:rsid w:val="00C4593E"/>
    <w:rsid w:val="00C4798B"/>
    <w:rsid w:val="00C47E9C"/>
    <w:rsid w:val="00C52C45"/>
    <w:rsid w:val="00C531EE"/>
    <w:rsid w:val="00C53627"/>
    <w:rsid w:val="00C5392F"/>
    <w:rsid w:val="00C56B4C"/>
    <w:rsid w:val="00C64553"/>
    <w:rsid w:val="00C73FC2"/>
    <w:rsid w:val="00C763FF"/>
    <w:rsid w:val="00C83004"/>
    <w:rsid w:val="00C8378C"/>
    <w:rsid w:val="00C930FD"/>
    <w:rsid w:val="00C94BAE"/>
    <w:rsid w:val="00C96321"/>
    <w:rsid w:val="00CA1795"/>
    <w:rsid w:val="00CA1D39"/>
    <w:rsid w:val="00CB4392"/>
    <w:rsid w:val="00CB73EB"/>
    <w:rsid w:val="00CC0633"/>
    <w:rsid w:val="00CC46B1"/>
    <w:rsid w:val="00CC6382"/>
    <w:rsid w:val="00CD5622"/>
    <w:rsid w:val="00CD5DA0"/>
    <w:rsid w:val="00CF71ED"/>
    <w:rsid w:val="00D008F7"/>
    <w:rsid w:val="00D02CF9"/>
    <w:rsid w:val="00D0672A"/>
    <w:rsid w:val="00D075B8"/>
    <w:rsid w:val="00D12358"/>
    <w:rsid w:val="00D12D3D"/>
    <w:rsid w:val="00D12D51"/>
    <w:rsid w:val="00D2755D"/>
    <w:rsid w:val="00D3260A"/>
    <w:rsid w:val="00D33B2A"/>
    <w:rsid w:val="00D34919"/>
    <w:rsid w:val="00D41551"/>
    <w:rsid w:val="00D44E76"/>
    <w:rsid w:val="00D45FCF"/>
    <w:rsid w:val="00D46436"/>
    <w:rsid w:val="00D464E5"/>
    <w:rsid w:val="00D52A4C"/>
    <w:rsid w:val="00D574D7"/>
    <w:rsid w:val="00D6222C"/>
    <w:rsid w:val="00D63375"/>
    <w:rsid w:val="00D66AB7"/>
    <w:rsid w:val="00D7646E"/>
    <w:rsid w:val="00D80525"/>
    <w:rsid w:val="00D95610"/>
    <w:rsid w:val="00D975FF"/>
    <w:rsid w:val="00DA693D"/>
    <w:rsid w:val="00DA76B4"/>
    <w:rsid w:val="00DB2D1A"/>
    <w:rsid w:val="00DB4BFC"/>
    <w:rsid w:val="00DC2B29"/>
    <w:rsid w:val="00DC3C41"/>
    <w:rsid w:val="00DC58FB"/>
    <w:rsid w:val="00DD04B2"/>
    <w:rsid w:val="00DD0682"/>
    <w:rsid w:val="00DD1D4C"/>
    <w:rsid w:val="00DD3D59"/>
    <w:rsid w:val="00DD6DF7"/>
    <w:rsid w:val="00DE1F4B"/>
    <w:rsid w:val="00DE2A86"/>
    <w:rsid w:val="00DE399F"/>
    <w:rsid w:val="00DF0008"/>
    <w:rsid w:val="00DF4C6F"/>
    <w:rsid w:val="00E02ED7"/>
    <w:rsid w:val="00E068E8"/>
    <w:rsid w:val="00E06F5D"/>
    <w:rsid w:val="00E115ED"/>
    <w:rsid w:val="00E24603"/>
    <w:rsid w:val="00E42042"/>
    <w:rsid w:val="00E43055"/>
    <w:rsid w:val="00E439A1"/>
    <w:rsid w:val="00E51EE0"/>
    <w:rsid w:val="00E544CE"/>
    <w:rsid w:val="00E6310A"/>
    <w:rsid w:val="00E67884"/>
    <w:rsid w:val="00E71704"/>
    <w:rsid w:val="00E744F6"/>
    <w:rsid w:val="00E82023"/>
    <w:rsid w:val="00E82300"/>
    <w:rsid w:val="00E828CF"/>
    <w:rsid w:val="00E93957"/>
    <w:rsid w:val="00EA4250"/>
    <w:rsid w:val="00EA5A71"/>
    <w:rsid w:val="00EB33E2"/>
    <w:rsid w:val="00EC3EE1"/>
    <w:rsid w:val="00EC567D"/>
    <w:rsid w:val="00EC5717"/>
    <w:rsid w:val="00EC691C"/>
    <w:rsid w:val="00EC7228"/>
    <w:rsid w:val="00EC760F"/>
    <w:rsid w:val="00ED5594"/>
    <w:rsid w:val="00ED60AA"/>
    <w:rsid w:val="00EE0455"/>
    <w:rsid w:val="00EE1198"/>
    <w:rsid w:val="00EE23AE"/>
    <w:rsid w:val="00EE6F0B"/>
    <w:rsid w:val="00EF0410"/>
    <w:rsid w:val="00EF1377"/>
    <w:rsid w:val="00EF2D29"/>
    <w:rsid w:val="00EF63E2"/>
    <w:rsid w:val="00EF691E"/>
    <w:rsid w:val="00F01147"/>
    <w:rsid w:val="00F02F99"/>
    <w:rsid w:val="00F322CB"/>
    <w:rsid w:val="00F34339"/>
    <w:rsid w:val="00F34D93"/>
    <w:rsid w:val="00F35975"/>
    <w:rsid w:val="00F54A8E"/>
    <w:rsid w:val="00F55AF3"/>
    <w:rsid w:val="00F61468"/>
    <w:rsid w:val="00F61A1D"/>
    <w:rsid w:val="00F61AC0"/>
    <w:rsid w:val="00F61F1F"/>
    <w:rsid w:val="00F63C19"/>
    <w:rsid w:val="00F65694"/>
    <w:rsid w:val="00F66C5D"/>
    <w:rsid w:val="00F71B3C"/>
    <w:rsid w:val="00F73FB3"/>
    <w:rsid w:val="00F743D9"/>
    <w:rsid w:val="00F75BFE"/>
    <w:rsid w:val="00F81274"/>
    <w:rsid w:val="00F834CB"/>
    <w:rsid w:val="00F83EB5"/>
    <w:rsid w:val="00F86618"/>
    <w:rsid w:val="00F9212B"/>
    <w:rsid w:val="00F943FE"/>
    <w:rsid w:val="00F95C9B"/>
    <w:rsid w:val="00FA2D93"/>
    <w:rsid w:val="00FB1035"/>
    <w:rsid w:val="00FB2EEB"/>
    <w:rsid w:val="00FC1756"/>
    <w:rsid w:val="00FD3DFA"/>
    <w:rsid w:val="00FE2779"/>
    <w:rsid w:val="00FE3BAA"/>
    <w:rsid w:val="00FF0492"/>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2C4C2-DEEC-481C-93C2-02169DC0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3</cp:revision>
  <cp:lastPrinted>2021-03-15T16:31:00Z</cp:lastPrinted>
  <dcterms:created xsi:type="dcterms:W3CDTF">2021-07-28T15:07:00Z</dcterms:created>
  <dcterms:modified xsi:type="dcterms:W3CDTF">2021-07-28T15:07:00Z</dcterms:modified>
</cp:coreProperties>
</file>